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3494" w14:textId="77777777" w:rsidR="00C67193" w:rsidRPr="0054129B" w:rsidRDefault="00C67193" w:rsidP="00C67193">
      <w:pPr>
        <w:rPr>
          <w:b/>
          <w:sz w:val="28"/>
          <w:szCs w:val="28"/>
        </w:rPr>
      </w:pPr>
      <w:r w:rsidRPr="0054129B">
        <w:rPr>
          <w:b/>
          <w:sz w:val="28"/>
          <w:szCs w:val="28"/>
        </w:rPr>
        <w:t xml:space="preserve">PERKINS TOWNSHIP </w:t>
      </w:r>
      <w:r>
        <w:rPr>
          <w:b/>
          <w:sz w:val="28"/>
          <w:szCs w:val="28"/>
        </w:rPr>
        <w:t>BOARD OF ZONING APPEALS</w:t>
      </w:r>
      <w:r w:rsidRPr="0054129B">
        <w:rPr>
          <w:b/>
          <w:sz w:val="28"/>
          <w:szCs w:val="28"/>
        </w:rPr>
        <w:t xml:space="preserve"> MEETING</w:t>
      </w:r>
    </w:p>
    <w:p w14:paraId="34310096" w14:textId="77777777" w:rsidR="00C67193" w:rsidRDefault="00C67193" w:rsidP="00C67193">
      <w:pPr>
        <w:jc w:val="left"/>
        <w:rPr>
          <w:b/>
          <w:sz w:val="24"/>
          <w:szCs w:val="24"/>
        </w:rPr>
      </w:pPr>
    </w:p>
    <w:p w14:paraId="56F046C5" w14:textId="77777777" w:rsidR="00C67193" w:rsidRDefault="00C67193" w:rsidP="00C67193">
      <w:pPr>
        <w:jc w:val="left"/>
        <w:rPr>
          <w:sz w:val="24"/>
          <w:szCs w:val="24"/>
        </w:rPr>
      </w:pPr>
      <w:r>
        <w:rPr>
          <w:sz w:val="24"/>
          <w:szCs w:val="24"/>
        </w:rPr>
        <w:t>Held By:</w:t>
      </w:r>
      <w:r>
        <w:rPr>
          <w:sz w:val="24"/>
          <w:szCs w:val="24"/>
        </w:rPr>
        <w:tab/>
        <w:t>Perkins Township Board of Zoning Appeals</w:t>
      </w:r>
    </w:p>
    <w:p w14:paraId="5AD7C9F5" w14:textId="77777777" w:rsidR="00C67193" w:rsidRDefault="00C67193" w:rsidP="00C67193">
      <w:pPr>
        <w:jc w:val="left"/>
        <w:rPr>
          <w:sz w:val="24"/>
          <w:szCs w:val="24"/>
        </w:rPr>
      </w:pPr>
    </w:p>
    <w:p w14:paraId="236BA667" w14:textId="77777777" w:rsidR="00C67193" w:rsidRDefault="00C67193" w:rsidP="00C67193">
      <w:pPr>
        <w:jc w:val="left"/>
        <w:rPr>
          <w:sz w:val="24"/>
          <w:szCs w:val="24"/>
        </w:rPr>
      </w:pPr>
      <w:r>
        <w:rPr>
          <w:sz w:val="24"/>
          <w:szCs w:val="24"/>
        </w:rPr>
        <w:t>Place:</w:t>
      </w:r>
      <w:r>
        <w:rPr>
          <w:sz w:val="24"/>
          <w:szCs w:val="24"/>
        </w:rPr>
        <w:tab/>
      </w:r>
      <w:r>
        <w:rPr>
          <w:sz w:val="24"/>
          <w:szCs w:val="24"/>
        </w:rPr>
        <w:tab/>
        <w:t>Perkins Township Service Facility, Meeting Room, 2610 Columbus Avenue</w:t>
      </w:r>
    </w:p>
    <w:p w14:paraId="73DB948F" w14:textId="77777777" w:rsidR="00C67193" w:rsidRDefault="00C67193" w:rsidP="00C67193">
      <w:pPr>
        <w:jc w:val="left"/>
        <w:rPr>
          <w:sz w:val="24"/>
          <w:szCs w:val="24"/>
        </w:rPr>
      </w:pPr>
    </w:p>
    <w:p w14:paraId="49DF154E" w14:textId="0532F3AB" w:rsidR="00C67193" w:rsidRDefault="00C67193" w:rsidP="00C67193">
      <w:pPr>
        <w:jc w:val="left"/>
        <w:rPr>
          <w:sz w:val="24"/>
          <w:szCs w:val="24"/>
        </w:rPr>
      </w:pPr>
      <w:r>
        <w:rPr>
          <w:sz w:val="24"/>
          <w:szCs w:val="24"/>
        </w:rPr>
        <w:t>Date:</w:t>
      </w:r>
      <w:r>
        <w:rPr>
          <w:sz w:val="24"/>
          <w:szCs w:val="24"/>
        </w:rPr>
        <w:tab/>
      </w:r>
      <w:r>
        <w:rPr>
          <w:sz w:val="24"/>
          <w:szCs w:val="24"/>
        </w:rPr>
        <w:tab/>
      </w:r>
      <w:r w:rsidR="006B6384">
        <w:rPr>
          <w:sz w:val="24"/>
          <w:szCs w:val="24"/>
        </w:rPr>
        <w:t>July 19</w:t>
      </w:r>
      <w:r>
        <w:rPr>
          <w:sz w:val="24"/>
          <w:szCs w:val="24"/>
        </w:rPr>
        <w:t>, 2021</w:t>
      </w:r>
    </w:p>
    <w:p w14:paraId="0E4125C9" w14:textId="77777777" w:rsidR="00C67193" w:rsidRDefault="00C67193" w:rsidP="00C67193">
      <w:pPr>
        <w:jc w:val="left"/>
        <w:rPr>
          <w:sz w:val="24"/>
          <w:szCs w:val="24"/>
        </w:rPr>
      </w:pPr>
    </w:p>
    <w:p w14:paraId="74533854" w14:textId="77777777" w:rsidR="00C67193" w:rsidRDefault="00C67193" w:rsidP="00C67193">
      <w:pPr>
        <w:jc w:val="left"/>
        <w:rPr>
          <w:sz w:val="24"/>
          <w:szCs w:val="24"/>
        </w:rPr>
      </w:pPr>
      <w:r>
        <w:rPr>
          <w:sz w:val="24"/>
          <w:szCs w:val="24"/>
        </w:rPr>
        <w:t>Time:</w:t>
      </w:r>
      <w:r>
        <w:rPr>
          <w:sz w:val="24"/>
          <w:szCs w:val="24"/>
        </w:rPr>
        <w:tab/>
      </w:r>
      <w:r>
        <w:rPr>
          <w:sz w:val="24"/>
          <w:szCs w:val="24"/>
        </w:rPr>
        <w:tab/>
        <w:t>4:00 p.m.</w:t>
      </w:r>
    </w:p>
    <w:p w14:paraId="37A4E414" w14:textId="77777777" w:rsidR="00C67193" w:rsidRDefault="00C67193" w:rsidP="00C67193">
      <w:pPr>
        <w:jc w:val="left"/>
        <w:rPr>
          <w:sz w:val="24"/>
          <w:szCs w:val="24"/>
        </w:rPr>
      </w:pPr>
    </w:p>
    <w:p w14:paraId="4BCEACF4" w14:textId="77777777" w:rsidR="00C67193" w:rsidRDefault="00C67193" w:rsidP="00C67193">
      <w:pPr>
        <w:jc w:val="left"/>
        <w:rPr>
          <w:sz w:val="24"/>
          <w:szCs w:val="24"/>
        </w:rPr>
      </w:pPr>
      <w:r>
        <w:rPr>
          <w:sz w:val="24"/>
          <w:szCs w:val="24"/>
        </w:rPr>
        <w:t>Board Members Present:</w:t>
      </w:r>
      <w:r>
        <w:rPr>
          <w:sz w:val="24"/>
          <w:szCs w:val="24"/>
        </w:rPr>
        <w:tab/>
        <w:t>Mr. David Bertsch, Alternate</w:t>
      </w:r>
    </w:p>
    <w:p w14:paraId="52CDF6BD" w14:textId="77777777" w:rsidR="00C67193" w:rsidRDefault="00C67193" w:rsidP="00C67193">
      <w:pPr>
        <w:ind w:left="2160" w:firstLine="720"/>
        <w:jc w:val="left"/>
        <w:rPr>
          <w:sz w:val="24"/>
          <w:szCs w:val="24"/>
        </w:rPr>
      </w:pPr>
      <w:r>
        <w:rPr>
          <w:sz w:val="24"/>
          <w:szCs w:val="24"/>
        </w:rPr>
        <w:t>Mr. Michael Bixler</w:t>
      </w:r>
    </w:p>
    <w:p w14:paraId="5753D000" w14:textId="192DD133" w:rsidR="00C67193" w:rsidRDefault="00C67193" w:rsidP="00C67193">
      <w:pPr>
        <w:jc w:val="left"/>
        <w:rPr>
          <w:sz w:val="24"/>
          <w:szCs w:val="24"/>
        </w:rPr>
      </w:pPr>
      <w:r>
        <w:rPr>
          <w:sz w:val="24"/>
          <w:szCs w:val="24"/>
        </w:rPr>
        <w:tab/>
      </w:r>
      <w:r>
        <w:rPr>
          <w:sz w:val="24"/>
          <w:szCs w:val="24"/>
        </w:rPr>
        <w:tab/>
      </w:r>
      <w:r>
        <w:rPr>
          <w:sz w:val="24"/>
          <w:szCs w:val="24"/>
        </w:rPr>
        <w:tab/>
      </w:r>
      <w:r>
        <w:rPr>
          <w:sz w:val="24"/>
          <w:szCs w:val="24"/>
        </w:rPr>
        <w:tab/>
      </w:r>
      <w:r w:rsidR="00194A32">
        <w:rPr>
          <w:sz w:val="24"/>
          <w:szCs w:val="24"/>
        </w:rPr>
        <w:t>Larry Pitts, Vice Chair</w:t>
      </w:r>
    </w:p>
    <w:p w14:paraId="455F8530" w14:textId="77777777" w:rsidR="00C67193" w:rsidRDefault="00C67193" w:rsidP="00C67193">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C855F92" w14:textId="4444EA06" w:rsidR="00C67193" w:rsidRDefault="00C67193" w:rsidP="00C67193">
      <w:pPr>
        <w:jc w:val="left"/>
        <w:rPr>
          <w:sz w:val="24"/>
          <w:szCs w:val="24"/>
        </w:rPr>
      </w:pPr>
      <w:r>
        <w:rPr>
          <w:sz w:val="24"/>
          <w:szCs w:val="24"/>
        </w:rPr>
        <w:t>Board Members Absent &amp; Excused:</w:t>
      </w:r>
      <w:r w:rsidR="00194A32">
        <w:rPr>
          <w:sz w:val="24"/>
          <w:szCs w:val="24"/>
        </w:rPr>
        <w:t xml:space="preserve"> </w:t>
      </w:r>
      <w:r w:rsidR="00A87E47">
        <w:rPr>
          <w:sz w:val="24"/>
          <w:szCs w:val="24"/>
        </w:rPr>
        <w:t>Mr. Spence</w:t>
      </w:r>
      <w:r w:rsidR="006B6384">
        <w:rPr>
          <w:sz w:val="24"/>
          <w:szCs w:val="24"/>
        </w:rPr>
        <w:t>; Mr. Ted Kastor</w:t>
      </w:r>
      <w:r w:rsidR="00CB659B">
        <w:rPr>
          <w:sz w:val="24"/>
          <w:szCs w:val="24"/>
        </w:rPr>
        <w:t xml:space="preserve">; </w:t>
      </w:r>
      <w:r w:rsidR="006B6384">
        <w:rPr>
          <w:sz w:val="24"/>
          <w:szCs w:val="24"/>
        </w:rPr>
        <w:t>Chairperson</w:t>
      </w:r>
      <w:r w:rsidR="00CB659B">
        <w:rPr>
          <w:sz w:val="24"/>
          <w:szCs w:val="24"/>
        </w:rPr>
        <w:t>,</w:t>
      </w:r>
      <w:r w:rsidR="006B6384">
        <w:rPr>
          <w:sz w:val="24"/>
          <w:szCs w:val="24"/>
        </w:rPr>
        <w:t xml:space="preserve"> Gary Gast </w:t>
      </w:r>
    </w:p>
    <w:p w14:paraId="23B05BC7" w14:textId="77777777" w:rsidR="00C67193" w:rsidRDefault="00C67193" w:rsidP="00C67193">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BD9EF6" w14:textId="77777777" w:rsidR="00C67193" w:rsidRDefault="00C67193" w:rsidP="00C67193">
      <w:pPr>
        <w:jc w:val="left"/>
        <w:rPr>
          <w:sz w:val="24"/>
          <w:szCs w:val="24"/>
        </w:rPr>
      </w:pPr>
      <w:r>
        <w:rPr>
          <w:sz w:val="24"/>
          <w:szCs w:val="24"/>
        </w:rPr>
        <w:t>Staff in Attendance:</w:t>
      </w:r>
      <w:r>
        <w:rPr>
          <w:sz w:val="24"/>
          <w:szCs w:val="24"/>
        </w:rPr>
        <w:tab/>
      </w:r>
      <w:r>
        <w:rPr>
          <w:sz w:val="24"/>
          <w:szCs w:val="24"/>
        </w:rPr>
        <w:tab/>
        <w:t>Ms. Angela Byington, Director</w:t>
      </w:r>
    </w:p>
    <w:p w14:paraId="688809A6" w14:textId="192DF9D2" w:rsidR="00C67193" w:rsidRDefault="00C67193" w:rsidP="00C67193">
      <w:pPr>
        <w:ind w:left="2160" w:firstLine="720"/>
        <w:jc w:val="left"/>
        <w:rPr>
          <w:sz w:val="24"/>
          <w:szCs w:val="24"/>
        </w:rPr>
      </w:pPr>
      <w:r>
        <w:rPr>
          <w:sz w:val="24"/>
          <w:szCs w:val="24"/>
        </w:rPr>
        <w:t>Ms. Melanie Murray, Planner/Zoning Inspector</w:t>
      </w:r>
    </w:p>
    <w:p w14:paraId="13D59B39" w14:textId="7B966465" w:rsidR="00194A32" w:rsidRDefault="00194A32" w:rsidP="00C67193">
      <w:pPr>
        <w:ind w:left="2160" w:firstLine="720"/>
        <w:jc w:val="left"/>
        <w:rPr>
          <w:sz w:val="24"/>
          <w:szCs w:val="24"/>
        </w:rPr>
      </w:pPr>
      <w:r>
        <w:rPr>
          <w:sz w:val="24"/>
          <w:szCs w:val="24"/>
        </w:rPr>
        <w:t>Mrs. Jessica Gladwell, Administrative Assistant</w:t>
      </w:r>
    </w:p>
    <w:p w14:paraId="45E70DAE" w14:textId="4CB501E4" w:rsidR="00C67193" w:rsidRPr="00194A32" w:rsidRDefault="00C67193" w:rsidP="00C67193">
      <w:pPr>
        <w:jc w:val="left"/>
        <w:rPr>
          <w:sz w:val="24"/>
          <w:szCs w:val="24"/>
        </w:rPr>
      </w:pPr>
      <w:r>
        <w:rPr>
          <w:sz w:val="24"/>
          <w:szCs w:val="24"/>
        </w:rPr>
        <w:tab/>
      </w:r>
      <w:r>
        <w:rPr>
          <w:sz w:val="24"/>
          <w:szCs w:val="24"/>
        </w:rPr>
        <w:tab/>
      </w:r>
      <w:r>
        <w:rPr>
          <w:sz w:val="24"/>
          <w:szCs w:val="24"/>
        </w:rPr>
        <w:tab/>
      </w:r>
      <w:r>
        <w:rPr>
          <w:sz w:val="24"/>
          <w:szCs w:val="24"/>
        </w:rPr>
        <w:tab/>
      </w:r>
    </w:p>
    <w:p w14:paraId="4C04A706" w14:textId="77777777" w:rsidR="00C67193" w:rsidRPr="00194A32" w:rsidRDefault="00C67193" w:rsidP="00C67193">
      <w:pPr>
        <w:jc w:val="left"/>
        <w:rPr>
          <w:sz w:val="24"/>
          <w:szCs w:val="24"/>
        </w:rPr>
      </w:pPr>
      <w:r w:rsidRPr="00194A32">
        <w:rPr>
          <w:sz w:val="24"/>
          <w:szCs w:val="24"/>
        </w:rPr>
        <w:tab/>
      </w:r>
      <w:r w:rsidRPr="00194A32">
        <w:rPr>
          <w:sz w:val="24"/>
          <w:szCs w:val="24"/>
        </w:rPr>
        <w:tab/>
      </w:r>
      <w:r w:rsidRPr="00194A32">
        <w:rPr>
          <w:sz w:val="24"/>
          <w:szCs w:val="24"/>
        </w:rPr>
        <w:tab/>
      </w:r>
      <w:r w:rsidRPr="00194A32">
        <w:rPr>
          <w:sz w:val="24"/>
          <w:szCs w:val="24"/>
        </w:rPr>
        <w:tab/>
      </w:r>
      <w:r w:rsidRPr="00194A32">
        <w:rPr>
          <w:sz w:val="24"/>
          <w:szCs w:val="24"/>
        </w:rPr>
        <w:tab/>
      </w:r>
    </w:p>
    <w:p w14:paraId="698870B6" w14:textId="77777777" w:rsidR="00C67193" w:rsidRPr="00721933" w:rsidRDefault="00C67193" w:rsidP="00C67193">
      <w:pPr>
        <w:pStyle w:val="ListParagraph"/>
        <w:numPr>
          <w:ilvl w:val="0"/>
          <w:numId w:val="1"/>
        </w:numPr>
        <w:jc w:val="left"/>
        <w:rPr>
          <w:b/>
          <w:bCs/>
          <w:sz w:val="24"/>
          <w:szCs w:val="24"/>
        </w:rPr>
      </w:pPr>
      <w:r w:rsidRPr="00721933">
        <w:rPr>
          <w:b/>
          <w:bCs/>
          <w:sz w:val="24"/>
          <w:szCs w:val="24"/>
        </w:rPr>
        <w:t>Pledge of Allegiance</w:t>
      </w:r>
    </w:p>
    <w:p w14:paraId="3258E6A9" w14:textId="55B1FDA0" w:rsidR="00C67193" w:rsidRDefault="006B6384" w:rsidP="00C67193">
      <w:pPr>
        <w:pStyle w:val="ListParagraph"/>
        <w:jc w:val="left"/>
        <w:rPr>
          <w:sz w:val="24"/>
          <w:szCs w:val="24"/>
        </w:rPr>
      </w:pPr>
      <w:r>
        <w:rPr>
          <w:sz w:val="24"/>
          <w:szCs w:val="24"/>
        </w:rPr>
        <w:t>Mr. Pitts</w:t>
      </w:r>
      <w:r w:rsidR="00C67193">
        <w:rPr>
          <w:sz w:val="24"/>
          <w:szCs w:val="24"/>
        </w:rPr>
        <w:t xml:space="preserve"> called the meeting to order and</w:t>
      </w:r>
      <w:r w:rsidR="00C67193" w:rsidRPr="002D5D15">
        <w:rPr>
          <w:sz w:val="24"/>
          <w:szCs w:val="24"/>
        </w:rPr>
        <w:t xml:space="preserve"> led the Board and </w:t>
      </w:r>
      <w:r w:rsidR="00C67193">
        <w:rPr>
          <w:sz w:val="24"/>
          <w:szCs w:val="24"/>
        </w:rPr>
        <w:t>staff</w:t>
      </w:r>
      <w:r w:rsidR="00C67193" w:rsidRPr="002D5D15">
        <w:rPr>
          <w:sz w:val="24"/>
          <w:szCs w:val="24"/>
        </w:rPr>
        <w:t xml:space="preserve"> </w:t>
      </w:r>
      <w:r w:rsidR="00C67193">
        <w:rPr>
          <w:sz w:val="24"/>
          <w:szCs w:val="24"/>
        </w:rPr>
        <w:t>in</w:t>
      </w:r>
      <w:r w:rsidR="00C67193" w:rsidRPr="002D5D15">
        <w:rPr>
          <w:sz w:val="24"/>
          <w:szCs w:val="24"/>
        </w:rPr>
        <w:t xml:space="preserve"> the Pledge of Allegiance.</w:t>
      </w:r>
    </w:p>
    <w:p w14:paraId="1795B47E" w14:textId="77777777" w:rsidR="00C67193" w:rsidRDefault="00C67193" w:rsidP="00C67193">
      <w:pPr>
        <w:pStyle w:val="ListParagraph"/>
        <w:jc w:val="left"/>
        <w:rPr>
          <w:sz w:val="24"/>
          <w:szCs w:val="24"/>
        </w:rPr>
      </w:pPr>
    </w:p>
    <w:p w14:paraId="653A0A1B" w14:textId="77777777" w:rsidR="00C67193" w:rsidRPr="00721933" w:rsidRDefault="00C67193" w:rsidP="00C67193">
      <w:pPr>
        <w:pStyle w:val="ListParagraph"/>
        <w:numPr>
          <w:ilvl w:val="0"/>
          <w:numId w:val="1"/>
        </w:numPr>
        <w:jc w:val="left"/>
        <w:rPr>
          <w:b/>
          <w:bCs/>
          <w:sz w:val="24"/>
          <w:szCs w:val="24"/>
        </w:rPr>
      </w:pPr>
      <w:r w:rsidRPr="00721933">
        <w:rPr>
          <w:b/>
          <w:bCs/>
          <w:sz w:val="24"/>
          <w:szCs w:val="24"/>
        </w:rPr>
        <w:t>Roll Call</w:t>
      </w:r>
    </w:p>
    <w:p w14:paraId="7EA2A0D2" w14:textId="02C51599" w:rsidR="00C67193" w:rsidRPr="00721933" w:rsidRDefault="00C67193" w:rsidP="00C67193">
      <w:pPr>
        <w:pStyle w:val="ListParagraph"/>
        <w:jc w:val="left"/>
        <w:rPr>
          <w:sz w:val="24"/>
          <w:szCs w:val="24"/>
        </w:rPr>
      </w:pPr>
      <w:r w:rsidRPr="002B232E">
        <w:rPr>
          <w:sz w:val="24"/>
          <w:szCs w:val="24"/>
        </w:rPr>
        <w:t xml:space="preserve">Mr. </w:t>
      </w:r>
      <w:r w:rsidR="006B6384">
        <w:rPr>
          <w:sz w:val="24"/>
          <w:szCs w:val="24"/>
        </w:rPr>
        <w:t>Pitts</w:t>
      </w:r>
      <w:r w:rsidRPr="002B232E">
        <w:rPr>
          <w:sz w:val="24"/>
          <w:szCs w:val="24"/>
        </w:rPr>
        <w:t xml:space="preserve"> asked for roll call to be taken. </w:t>
      </w:r>
      <w:r>
        <w:rPr>
          <w:sz w:val="24"/>
          <w:szCs w:val="24"/>
        </w:rPr>
        <w:t xml:space="preserve">Roll Call: </w:t>
      </w:r>
      <w:r w:rsidR="00CB659B">
        <w:rPr>
          <w:sz w:val="24"/>
          <w:szCs w:val="24"/>
        </w:rPr>
        <w:t>Mr. Pitts</w:t>
      </w:r>
      <w:r>
        <w:rPr>
          <w:sz w:val="24"/>
          <w:szCs w:val="24"/>
        </w:rPr>
        <w:t xml:space="preserve">, </w:t>
      </w:r>
      <w:r w:rsidR="00CB659B">
        <w:rPr>
          <w:sz w:val="24"/>
          <w:szCs w:val="24"/>
        </w:rPr>
        <w:t>Here;</w:t>
      </w:r>
      <w:r>
        <w:rPr>
          <w:sz w:val="24"/>
          <w:szCs w:val="24"/>
        </w:rPr>
        <w:t xml:space="preserve"> Mr. Bertsch, Here; Mr. </w:t>
      </w:r>
      <w:r w:rsidR="00194A32">
        <w:rPr>
          <w:sz w:val="24"/>
          <w:szCs w:val="24"/>
        </w:rPr>
        <w:t>Bixler</w:t>
      </w:r>
      <w:r>
        <w:rPr>
          <w:sz w:val="24"/>
          <w:szCs w:val="24"/>
        </w:rPr>
        <w:t xml:space="preserve">, </w:t>
      </w:r>
      <w:r w:rsidR="00C05204">
        <w:rPr>
          <w:sz w:val="24"/>
          <w:szCs w:val="24"/>
        </w:rPr>
        <w:t>here</w:t>
      </w:r>
      <w:r>
        <w:rPr>
          <w:sz w:val="24"/>
          <w:szCs w:val="24"/>
        </w:rPr>
        <w:t>.</w:t>
      </w:r>
    </w:p>
    <w:p w14:paraId="40009186" w14:textId="77777777" w:rsidR="00C67193" w:rsidRDefault="00C67193" w:rsidP="00C67193">
      <w:pPr>
        <w:pStyle w:val="ListParagraph"/>
        <w:jc w:val="left"/>
        <w:rPr>
          <w:sz w:val="24"/>
          <w:szCs w:val="24"/>
        </w:rPr>
      </w:pPr>
    </w:p>
    <w:p w14:paraId="70DB979F" w14:textId="77777777" w:rsidR="00C67193" w:rsidRPr="0035779F" w:rsidRDefault="00C67193" w:rsidP="00C67193">
      <w:pPr>
        <w:pStyle w:val="ListParagraph"/>
        <w:numPr>
          <w:ilvl w:val="0"/>
          <w:numId w:val="1"/>
        </w:numPr>
        <w:jc w:val="left"/>
        <w:rPr>
          <w:sz w:val="24"/>
          <w:szCs w:val="24"/>
        </w:rPr>
      </w:pPr>
      <w:r>
        <w:rPr>
          <w:b/>
          <w:sz w:val="24"/>
          <w:szCs w:val="24"/>
        </w:rPr>
        <w:t xml:space="preserve">Minutes </w:t>
      </w:r>
    </w:p>
    <w:p w14:paraId="335495B7" w14:textId="5DDA498D" w:rsidR="00C67193" w:rsidRDefault="00C67193" w:rsidP="00C67193">
      <w:pPr>
        <w:pStyle w:val="ListParagraph"/>
        <w:jc w:val="left"/>
        <w:rPr>
          <w:sz w:val="24"/>
          <w:szCs w:val="24"/>
        </w:rPr>
      </w:pPr>
      <w:r>
        <w:rPr>
          <w:sz w:val="24"/>
          <w:szCs w:val="24"/>
        </w:rPr>
        <w:t>Mr</w:t>
      </w:r>
      <w:r w:rsidR="000D0601">
        <w:rPr>
          <w:sz w:val="24"/>
          <w:szCs w:val="24"/>
        </w:rPr>
        <w:t>. Pitts</w:t>
      </w:r>
      <w:r>
        <w:rPr>
          <w:sz w:val="24"/>
          <w:szCs w:val="24"/>
        </w:rPr>
        <w:t xml:space="preserve"> asked for a motion to approve the minutes from the </w:t>
      </w:r>
      <w:r w:rsidR="00CB659B">
        <w:rPr>
          <w:sz w:val="24"/>
          <w:szCs w:val="24"/>
        </w:rPr>
        <w:t>June 21</w:t>
      </w:r>
      <w:r w:rsidR="00CB659B" w:rsidRPr="00CB659B">
        <w:rPr>
          <w:sz w:val="24"/>
          <w:szCs w:val="24"/>
          <w:vertAlign w:val="superscript"/>
        </w:rPr>
        <w:t>st</w:t>
      </w:r>
      <w:r>
        <w:rPr>
          <w:sz w:val="24"/>
          <w:szCs w:val="24"/>
        </w:rPr>
        <w:t xml:space="preserve"> meeting.</w:t>
      </w:r>
    </w:p>
    <w:p w14:paraId="4F005722" w14:textId="77777777" w:rsidR="00C67193" w:rsidRDefault="00C67193" w:rsidP="00C67193">
      <w:pPr>
        <w:pStyle w:val="ListParagraph"/>
        <w:jc w:val="left"/>
        <w:rPr>
          <w:sz w:val="24"/>
          <w:szCs w:val="24"/>
        </w:rPr>
      </w:pPr>
    </w:p>
    <w:p w14:paraId="795EF14D" w14:textId="3202E51B" w:rsidR="00CB659B" w:rsidRPr="00CB659B" w:rsidRDefault="00C67193" w:rsidP="00CB659B">
      <w:pPr>
        <w:pStyle w:val="ListParagraph"/>
        <w:jc w:val="left"/>
        <w:rPr>
          <w:sz w:val="24"/>
          <w:szCs w:val="24"/>
        </w:rPr>
      </w:pPr>
      <w:r w:rsidRPr="00784852">
        <w:rPr>
          <w:sz w:val="24"/>
          <w:szCs w:val="24"/>
        </w:rPr>
        <w:t xml:space="preserve">Mr. </w:t>
      </w:r>
      <w:r w:rsidR="00CB659B">
        <w:rPr>
          <w:sz w:val="24"/>
          <w:szCs w:val="24"/>
        </w:rPr>
        <w:t>Bertsch</w:t>
      </w:r>
      <w:r w:rsidR="00194A32">
        <w:rPr>
          <w:sz w:val="24"/>
          <w:szCs w:val="24"/>
        </w:rPr>
        <w:t xml:space="preserve"> ma</w:t>
      </w:r>
      <w:r w:rsidRPr="00784852">
        <w:rPr>
          <w:sz w:val="24"/>
          <w:szCs w:val="24"/>
        </w:rPr>
        <w:t xml:space="preserve">de the motion and Mr. </w:t>
      </w:r>
      <w:r w:rsidR="00194A32">
        <w:rPr>
          <w:sz w:val="24"/>
          <w:szCs w:val="24"/>
        </w:rPr>
        <w:t>B</w:t>
      </w:r>
      <w:r w:rsidR="00CB659B">
        <w:rPr>
          <w:sz w:val="24"/>
          <w:szCs w:val="24"/>
        </w:rPr>
        <w:t xml:space="preserve">ixler </w:t>
      </w:r>
      <w:r w:rsidRPr="00784852">
        <w:rPr>
          <w:sz w:val="24"/>
          <w:szCs w:val="24"/>
        </w:rPr>
        <w:t>seconded.</w:t>
      </w:r>
      <w:r w:rsidR="00C05204">
        <w:rPr>
          <w:sz w:val="24"/>
          <w:szCs w:val="24"/>
        </w:rPr>
        <w:t xml:space="preserve"> </w:t>
      </w:r>
      <w:r w:rsidR="00CB659B">
        <w:rPr>
          <w:b/>
          <w:bCs/>
          <w:sz w:val="24"/>
          <w:szCs w:val="24"/>
        </w:rPr>
        <w:t>Roll Call:</w:t>
      </w:r>
      <w:r w:rsidR="00CB659B">
        <w:rPr>
          <w:sz w:val="24"/>
          <w:szCs w:val="24"/>
        </w:rPr>
        <w:t xml:space="preserve"> Mr. Bertsch; Yes, </w:t>
      </w:r>
      <w:proofErr w:type="spellStart"/>
      <w:proofErr w:type="gramStart"/>
      <w:r w:rsidR="00CB659B">
        <w:rPr>
          <w:sz w:val="24"/>
          <w:szCs w:val="24"/>
        </w:rPr>
        <w:t>Mr.Bixler</w:t>
      </w:r>
      <w:proofErr w:type="spellEnd"/>
      <w:proofErr w:type="gramEnd"/>
      <w:r w:rsidR="00CB659B">
        <w:rPr>
          <w:sz w:val="24"/>
          <w:szCs w:val="24"/>
        </w:rPr>
        <w:t xml:space="preserve">; Yes, </w:t>
      </w:r>
      <w:proofErr w:type="spellStart"/>
      <w:r w:rsidR="00CB659B">
        <w:rPr>
          <w:sz w:val="24"/>
          <w:szCs w:val="24"/>
        </w:rPr>
        <w:t>Mr.Pitts</w:t>
      </w:r>
      <w:proofErr w:type="spellEnd"/>
      <w:r w:rsidR="00CB659B">
        <w:rPr>
          <w:sz w:val="24"/>
          <w:szCs w:val="24"/>
        </w:rPr>
        <w:t xml:space="preserve">; Yes, </w:t>
      </w:r>
    </w:p>
    <w:p w14:paraId="4E31DDDF" w14:textId="77777777" w:rsidR="00C67193" w:rsidRDefault="00C67193" w:rsidP="00C67193">
      <w:pPr>
        <w:pStyle w:val="ListParagraph"/>
        <w:jc w:val="left"/>
        <w:rPr>
          <w:sz w:val="24"/>
          <w:szCs w:val="24"/>
        </w:rPr>
      </w:pPr>
    </w:p>
    <w:p w14:paraId="6A19A467" w14:textId="77777777" w:rsidR="00C67193" w:rsidRDefault="00C67193" w:rsidP="00C67193">
      <w:pPr>
        <w:pStyle w:val="ListParagraph"/>
        <w:numPr>
          <w:ilvl w:val="0"/>
          <w:numId w:val="1"/>
        </w:numPr>
        <w:jc w:val="left"/>
        <w:rPr>
          <w:b/>
          <w:bCs/>
          <w:sz w:val="24"/>
          <w:szCs w:val="24"/>
        </w:rPr>
      </w:pPr>
      <w:r w:rsidRPr="00721933">
        <w:rPr>
          <w:b/>
          <w:bCs/>
          <w:sz w:val="24"/>
          <w:szCs w:val="24"/>
        </w:rPr>
        <w:t xml:space="preserve">Chairperson’s </w:t>
      </w:r>
      <w:r>
        <w:rPr>
          <w:b/>
          <w:bCs/>
          <w:sz w:val="24"/>
          <w:szCs w:val="24"/>
        </w:rPr>
        <w:t>W</w:t>
      </w:r>
      <w:r w:rsidRPr="00721933">
        <w:rPr>
          <w:b/>
          <w:bCs/>
          <w:sz w:val="24"/>
          <w:szCs w:val="24"/>
        </w:rPr>
        <w:t xml:space="preserve">elcome and </w:t>
      </w:r>
      <w:r>
        <w:rPr>
          <w:b/>
          <w:bCs/>
          <w:sz w:val="24"/>
          <w:szCs w:val="24"/>
        </w:rPr>
        <w:t>E</w:t>
      </w:r>
      <w:r w:rsidRPr="00721933">
        <w:rPr>
          <w:b/>
          <w:bCs/>
          <w:sz w:val="24"/>
          <w:szCs w:val="24"/>
        </w:rPr>
        <w:t xml:space="preserve">xplanation of Public Hearing &amp; </w:t>
      </w:r>
      <w:r>
        <w:rPr>
          <w:b/>
          <w:bCs/>
          <w:sz w:val="24"/>
          <w:szCs w:val="24"/>
        </w:rPr>
        <w:t xml:space="preserve">Public </w:t>
      </w:r>
      <w:r w:rsidRPr="00721933">
        <w:rPr>
          <w:b/>
          <w:bCs/>
          <w:sz w:val="24"/>
          <w:szCs w:val="24"/>
        </w:rPr>
        <w:t>Meeting</w:t>
      </w:r>
    </w:p>
    <w:p w14:paraId="74C4EEF0" w14:textId="341C0737" w:rsidR="00C67193" w:rsidRDefault="000D0601" w:rsidP="00C67193">
      <w:pPr>
        <w:pStyle w:val="ListParagraph"/>
        <w:jc w:val="left"/>
        <w:rPr>
          <w:sz w:val="24"/>
          <w:szCs w:val="24"/>
        </w:rPr>
      </w:pPr>
      <w:r>
        <w:rPr>
          <w:sz w:val="24"/>
          <w:szCs w:val="24"/>
        </w:rPr>
        <w:t>Mr.  Pitts</w:t>
      </w:r>
      <w:r w:rsidR="00C67193" w:rsidRPr="007F6221">
        <w:rPr>
          <w:sz w:val="24"/>
          <w:szCs w:val="24"/>
        </w:rPr>
        <w:t xml:space="preserve"> welcomed everyone to the meeting. He said it will be held in two (2) parts. First will be the Public Hearing, where the Board will </w:t>
      </w:r>
      <w:r w:rsidR="00C67193">
        <w:rPr>
          <w:sz w:val="24"/>
          <w:szCs w:val="24"/>
        </w:rPr>
        <w:t>hear from the applicant. Then they will switch to the Public Meeting</w:t>
      </w:r>
      <w:r w:rsidR="00C67193" w:rsidRPr="007F6221">
        <w:rPr>
          <w:sz w:val="24"/>
          <w:szCs w:val="24"/>
        </w:rPr>
        <w:t>, where the Board will decide</w:t>
      </w:r>
      <w:r w:rsidR="00C67193">
        <w:rPr>
          <w:sz w:val="24"/>
          <w:szCs w:val="24"/>
        </w:rPr>
        <w:t xml:space="preserve"> the fate of the </w:t>
      </w:r>
      <w:r w:rsidR="00C05204">
        <w:rPr>
          <w:sz w:val="24"/>
          <w:szCs w:val="24"/>
        </w:rPr>
        <w:t>application</w:t>
      </w:r>
      <w:r w:rsidR="00C67193">
        <w:rPr>
          <w:sz w:val="24"/>
          <w:szCs w:val="24"/>
        </w:rPr>
        <w:t>.</w:t>
      </w:r>
    </w:p>
    <w:p w14:paraId="76E687A7" w14:textId="04EF1BFD" w:rsidR="00CB659B" w:rsidRDefault="00CB659B" w:rsidP="00CB659B">
      <w:pPr>
        <w:jc w:val="left"/>
        <w:rPr>
          <w:sz w:val="24"/>
          <w:szCs w:val="24"/>
        </w:rPr>
      </w:pPr>
    </w:p>
    <w:p w14:paraId="6411785F" w14:textId="58B49843" w:rsidR="00CB659B" w:rsidRDefault="00CB659B" w:rsidP="00CB659B">
      <w:pPr>
        <w:jc w:val="left"/>
        <w:rPr>
          <w:sz w:val="24"/>
          <w:szCs w:val="24"/>
        </w:rPr>
      </w:pPr>
      <w:r>
        <w:rPr>
          <w:sz w:val="24"/>
          <w:szCs w:val="24"/>
        </w:rPr>
        <w:tab/>
        <w:t xml:space="preserve">Mrs. Gladwell </w:t>
      </w:r>
      <w:r w:rsidR="0003491E">
        <w:rPr>
          <w:sz w:val="24"/>
          <w:szCs w:val="24"/>
        </w:rPr>
        <w:t>S</w:t>
      </w:r>
      <w:r>
        <w:rPr>
          <w:sz w:val="24"/>
          <w:szCs w:val="24"/>
        </w:rPr>
        <w:t xml:space="preserve">wore in everyone that signed in. </w:t>
      </w:r>
    </w:p>
    <w:p w14:paraId="7D66EC1B" w14:textId="707CD1F9" w:rsidR="00CB659B" w:rsidRDefault="00CB659B" w:rsidP="00CB659B">
      <w:pPr>
        <w:jc w:val="left"/>
        <w:rPr>
          <w:sz w:val="24"/>
          <w:szCs w:val="24"/>
        </w:rPr>
      </w:pPr>
    </w:p>
    <w:p w14:paraId="420F6021" w14:textId="176E8174" w:rsidR="00C67193" w:rsidRDefault="00C67193" w:rsidP="0040096A">
      <w:pPr>
        <w:jc w:val="left"/>
        <w:rPr>
          <w:sz w:val="24"/>
          <w:szCs w:val="24"/>
        </w:rPr>
      </w:pPr>
    </w:p>
    <w:p w14:paraId="0568FDDC" w14:textId="3ED012E4" w:rsidR="0040096A" w:rsidRDefault="0040096A" w:rsidP="0040096A">
      <w:pPr>
        <w:jc w:val="left"/>
        <w:rPr>
          <w:sz w:val="24"/>
          <w:szCs w:val="24"/>
        </w:rPr>
      </w:pPr>
    </w:p>
    <w:p w14:paraId="4F719410" w14:textId="77777777" w:rsidR="0003491E" w:rsidRPr="0040096A" w:rsidRDefault="0003491E" w:rsidP="0040096A">
      <w:pPr>
        <w:jc w:val="left"/>
        <w:rPr>
          <w:sz w:val="24"/>
          <w:szCs w:val="24"/>
        </w:rPr>
      </w:pPr>
    </w:p>
    <w:p w14:paraId="62E79E0A" w14:textId="77777777" w:rsidR="00C67193" w:rsidRPr="00382387" w:rsidRDefault="00C67193" w:rsidP="00C67193">
      <w:pPr>
        <w:pStyle w:val="ListParagraph"/>
        <w:numPr>
          <w:ilvl w:val="0"/>
          <w:numId w:val="1"/>
        </w:numPr>
        <w:jc w:val="left"/>
        <w:rPr>
          <w:b/>
          <w:sz w:val="24"/>
          <w:szCs w:val="24"/>
        </w:rPr>
      </w:pPr>
      <w:r w:rsidRPr="00382387">
        <w:rPr>
          <w:b/>
          <w:sz w:val="24"/>
          <w:szCs w:val="24"/>
        </w:rPr>
        <w:lastRenderedPageBreak/>
        <w:t>Reading of the Request</w:t>
      </w:r>
    </w:p>
    <w:p w14:paraId="1C25DE73" w14:textId="62D3A077" w:rsidR="00C67193" w:rsidRPr="00C74239" w:rsidRDefault="00C74239" w:rsidP="00C74239">
      <w:pPr>
        <w:spacing w:after="200" w:line="276" w:lineRule="auto"/>
        <w:ind w:left="720"/>
        <w:jc w:val="left"/>
        <w:rPr>
          <w:rFonts w:cs="Arial"/>
          <w:sz w:val="24"/>
          <w:szCs w:val="24"/>
        </w:rPr>
      </w:pPr>
      <w:r w:rsidRPr="00C74239">
        <w:rPr>
          <w:b/>
          <w:bCs/>
          <w:sz w:val="24"/>
          <w:szCs w:val="24"/>
        </w:rPr>
        <w:t>APPLICATION #BZA2021-18</w:t>
      </w:r>
      <w:r w:rsidRPr="00C74239">
        <w:rPr>
          <w:sz w:val="24"/>
          <w:szCs w:val="24"/>
        </w:rPr>
        <w:t xml:space="preserve"> A</w:t>
      </w:r>
      <w:r w:rsidRPr="00C74239">
        <w:rPr>
          <w:rFonts w:cs="Arial"/>
          <w:sz w:val="24"/>
          <w:szCs w:val="24"/>
        </w:rPr>
        <w:t xml:space="preserve"> conditional use permit was requested by John Guerrero on behalf of DFS Sales Co., LLC for property located at </w:t>
      </w:r>
      <w:r w:rsidRPr="00C74239">
        <w:rPr>
          <w:rFonts w:cs="Arial"/>
          <w:sz w:val="24"/>
          <w:szCs w:val="24"/>
          <w:u w:val="single"/>
        </w:rPr>
        <w:t>6513 Milan Rd.</w:t>
      </w:r>
      <w:r w:rsidRPr="00C74239">
        <w:rPr>
          <w:rFonts w:cs="Arial"/>
          <w:sz w:val="24"/>
          <w:szCs w:val="24"/>
        </w:rPr>
        <w:t xml:space="preserve"> (PPN: 32-04778.000). The conditional use permit requested is for DFS Sales Co., LLC to use the lot for vehicle sale whereas Section 17.2(3) of the Zoning Resolution requires that all automobile sales establishments to obtain a Conditional Use Permit on a “C-2”/General Commercial District. A conditional Use Permit for vehicle sales is requested.</w:t>
      </w:r>
    </w:p>
    <w:p w14:paraId="73D3916E" w14:textId="77777777" w:rsidR="00C67193" w:rsidRPr="00731ACC" w:rsidRDefault="00C67193" w:rsidP="00C67193">
      <w:pPr>
        <w:pStyle w:val="ListParagraph"/>
        <w:numPr>
          <w:ilvl w:val="0"/>
          <w:numId w:val="1"/>
        </w:numPr>
        <w:jc w:val="left"/>
        <w:rPr>
          <w:b/>
          <w:sz w:val="24"/>
          <w:szCs w:val="24"/>
        </w:rPr>
      </w:pPr>
      <w:r w:rsidRPr="00731ACC">
        <w:rPr>
          <w:b/>
          <w:sz w:val="24"/>
          <w:szCs w:val="24"/>
        </w:rPr>
        <w:t>Staff Review</w:t>
      </w:r>
    </w:p>
    <w:p w14:paraId="720B691D" w14:textId="27F2EDA1" w:rsidR="00C67193" w:rsidRDefault="00C67193" w:rsidP="00C67193">
      <w:pPr>
        <w:ind w:left="720"/>
        <w:jc w:val="left"/>
        <w:rPr>
          <w:bCs/>
          <w:sz w:val="24"/>
          <w:szCs w:val="24"/>
        </w:rPr>
      </w:pPr>
      <w:r>
        <w:rPr>
          <w:bCs/>
          <w:sz w:val="24"/>
          <w:szCs w:val="24"/>
        </w:rPr>
        <w:t xml:space="preserve">Ms. Murray stated that this application is </w:t>
      </w:r>
      <w:r w:rsidR="00B91556">
        <w:rPr>
          <w:bCs/>
          <w:sz w:val="24"/>
          <w:szCs w:val="24"/>
        </w:rPr>
        <w:t xml:space="preserve">located at </w:t>
      </w:r>
      <w:r w:rsidR="0040096A">
        <w:rPr>
          <w:bCs/>
          <w:sz w:val="24"/>
          <w:szCs w:val="24"/>
        </w:rPr>
        <w:t xml:space="preserve">6513 Milan Rd, former site of </w:t>
      </w:r>
      <w:proofErr w:type="spellStart"/>
      <w:r w:rsidR="0040096A">
        <w:rPr>
          <w:bCs/>
          <w:sz w:val="24"/>
          <w:szCs w:val="24"/>
        </w:rPr>
        <w:t>Deiderick</w:t>
      </w:r>
      <w:proofErr w:type="spellEnd"/>
      <w:r w:rsidR="0040096A">
        <w:rPr>
          <w:bCs/>
          <w:sz w:val="24"/>
          <w:szCs w:val="24"/>
        </w:rPr>
        <w:t xml:space="preserve"> Motors. It is zoned C-2 – the proposed use is for a car dealership, which section 17.2 (3) requires a conditional use permit for this type of use. The property is generally surrounded by </w:t>
      </w:r>
      <w:r w:rsidR="0003491E">
        <w:rPr>
          <w:bCs/>
          <w:sz w:val="24"/>
          <w:szCs w:val="24"/>
        </w:rPr>
        <w:t>“</w:t>
      </w:r>
      <w:r w:rsidR="0040096A">
        <w:rPr>
          <w:bCs/>
          <w:sz w:val="24"/>
          <w:szCs w:val="24"/>
        </w:rPr>
        <w:t>C-2</w:t>
      </w:r>
      <w:r w:rsidR="0003491E">
        <w:rPr>
          <w:bCs/>
          <w:sz w:val="24"/>
          <w:szCs w:val="24"/>
        </w:rPr>
        <w:t>”</w:t>
      </w:r>
      <w:r w:rsidR="0040096A">
        <w:rPr>
          <w:bCs/>
          <w:sz w:val="24"/>
          <w:szCs w:val="24"/>
        </w:rPr>
        <w:t xml:space="preserve">/General Commercial District with some agricultural zoning surrounding the property. The site plan is in the packet. </w:t>
      </w:r>
      <w:r w:rsidR="0003491E">
        <w:rPr>
          <w:bCs/>
          <w:sz w:val="24"/>
          <w:szCs w:val="24"/>
        </w:rPr>
        <w:t xml:space="preserve">Ms. Murray stated that </w:t>
      </w:r>
      <w:proofErr w:type="spellStart"/>
      <w:proofErr w:type="gramStart"/>
      <w:r w:rsidR="0003491E">
        <w:rPr>
          <w:bCs/>
          <w:sz w:val="24"/>
          <w:szCs w:val="24"/>
        </w:rPr>
        <w:t>their</w:t>
      </w:r>
      <w:proofErr w:type="spellEnd"/>
      <w:proofErr w:type="gramEnd"/>
      <w:r w:rsidR="0003491E">
        <w:rPr>
          <w:bCs/>
          <w:sz w:val="24"/>
          <w:szCs w:val="24"/>
        </w:rPr>
        <w:t xml:space="preserve"> were</w:t>
      </w:r>
      <w:r w:rsidR="0040096A">
        <w:rPr>
          <w:bCs/>
          <w:sz w:val="24"/>
          <w:szCs w:val="24"/>
        </w:rPr>
        <w:t xml:space="preserve"> no department comments that were not in favor of this application. Planning staff recommends the approval of this application. </w:t>
      </w:r>
    </w:p>
    <w:p w14:paraId="076D2EA3" w14:textId="02A2CDA1" w:rsidR="00524B9C" w:rsidRDefault="00524B9C" w:rsidP="00C67193">
      <w:pPr>
        <w:ind w:left="720"/>
        <w:jc w:val="left"/>
        <w:rPr>
          <w:bCs/>
          <w:sz w:val="24"/>
          <w:szCs w:val="24"/>
        </w:rPr>
      </w:pPr>
    </w:p>
    <w:p w14:paraId="33D899C5" w14:textId="77777777" w:rsidR="00C67193" w:rsidRPr="00524B9C" w:rsidRDefault="00C67193" w:rsidP="00524B9C">
      <w:pPr>
        <w:jc w:val="left"/>
        <w:rPr>
          <w:sz w:val="24"/>
          <w:szCs w:val="24"/>
        </w:rPr>
      </w:pPr>
    </w:p>
    <w:p w14:paraId="178FF84E" w14:textId="77777777" w:rsidR="00C67193" w:rsidRPr="00D06C23" w:rsidRDefault="00C67193" w:rsidP="00C67193">
      <w:pPr>
        <w:pStyle w:val="ListParagraph"/>
        <w:numPr>
          <w:ilvl w:val="0"/>
          <w:numId w:val="1"/>
        </w:numPr>
        <w:jc w:val="left"/>
        <w:rPr>
          <w:bCs/>
          <w:sz w:val="24"/>
          <w:szCs w:val="24"/>
        </w:rPr>
      </w:pPr>
      <w:r w:rsidRPr="00D06C23">
        <w:rPr>
          <w:b/>
          <w:sz w:val="24"/>
          <w:szCs w:val="24"/>
        </w:rPr>
        <w:t>Close Public Hearing</w:t>
      </w:r>
      <w:r>
        <w:rPr>
          <w:b/>
          <w:sz w:val="24"/>
          <w:szCs w:val="24"/>
        </w:rPr>
        <w:t>/Open Public Meeting</w:t>
      </w:r>
    </w:p>
    <w:p w14:paraId="093584BB" w14:textId="0EFF1D46" w:rsidR="00C67193" w:rsidRDefault="00C67193" w:rsidP="00C67193">
      <w:pPr>
        <w:ind w:left="720"/>
        <w:jc w:val="left"/>
        <w:rPr>
          <w:bCs/>
          <w:sz w:val="24"/>
          <w:szCs w:val="24"/>
        </w:rPr>
      </w:pPr>
      <w:r>
        <w:rPr>
          <w:bCs/>
          <w:sz w:val="24"/>
          <w:szCs w:val="24"/>
        </w:rPr>
        <w:t xml:space="preserve">Mr. </w:t>
      </w:r>
      <w:r w:rsidR="0040096A">
        <w:rPr>
          <w:bCs/>
          <w:sz w:val="24"/>
          <w:szCs w:val="24"/>
        </w:rPr>
        <w:t>Pitts</w:t>
      </w:r>
      <w:r>
        <w:rPr>
          <w:bCs/>
          <w:sz w:val="24"/>
          <w:szCs w:val="24"/>
        </w:rPr>
        <w:t xml:space="preserve"> asked for a motion to close the public hearing and open the public meeting.</w:t>
      </w:r>
    </w:p>
    <w:p w14:paraId="6531BCD8" w14:textId="77777777" w:rsidR="00C67193" w:rsidRDefault="00C67193" w:rsidP="00C67193">
      <w:pPr>
        <w:ind w:left="720"/>
        <w:jc w:val="left"/>
        <w:rPr>
          <w:bCs/>
          <w:sz w:val="24"/>
          <w:szCs w:val="24"/>
        </w:rPr>
      </w:pPr>
    </w:p>
    <w:p w14:paraId="40268C2D" w14:textId="48027855" w:rsidR="00C67193" w:rsidRDefault="00C67193" w:rsidP="00C67193">
      <w:pPr>
        <w:pStyle w:val="ListParagraph"/>
        <w:jc w:val="left"/>
        <w:rPr>
          <w:sz w:val="24"/>
          <w:szCs w:val="24"/>
        </w:rPr>
      </w:pPr>
      <w:r>
        <w:rPr>
          <w:bCs/>
          <w:sz w:val="24"/>
          <w:szCs w:val="24"/>
        </w:rPr>
        <w:t xml:space="preserve">Mr. </w:t>
      </w:r>
      <w:r w:rsidR="00524B9C">
        <w:rPr>
          <w:bCs/>
          <w:sz w:val="24"/>
          <w:szCs w:val="24"/>
        </w:rPr>
        <w:t>B</w:t>
      </w:r>
      <w:r w:rsidR="0040096A">
        <w:rPr>
          <w:bCs/>
          <w:sz w:val="24"/>
          <w:szCs w:val="24"/>
        </w:rPr>
        <w:t>ixler</w:t>
      </w:r>
      <w:r w:rsidR="00524B9C">
        <w:rPr>
          <w:bCs/>
          <w:sz w:val="24"/>
          <w:szCs w:val="24"/>
        </w:rPr>
        <w:t xml:space="preserve"> motioned to close the public hearing.</w:t>
      </w:r>
      <w:r>
        <w:rPr>
          <w:bCs/>
          <w:sz w:val="24"/>
          <w:szCs w:val="24"/>
        </w:rPr>
        <w:t xml:space="preserve"> Mr.</w:t>
      </w:r>
      <w:r w:rsidR="0040096A">
        <w:rPr>
          <w:bCs/>
          <w:sz w:val="24"/>
          <w:szCs w:val="24"/>
        </w:rPr>
        <w:t xml:space="preserve"> Bertsch</w:t>
      </w:r>
      <w:r>
        <w:rPr>
          <w:bCs/>
          <w:sz w:val="24"/>
          <w:szCs w:val="24"/>
        </w:rPr>
        <w:t xml:space="preserve"> seconded. </w:t>
      </w:r>
      <w:r w:rsidR="0040096A">
        <w:rPr>
          <w:sz w:val="24"/>
          <w:szCs w:val="24"/>
        </w:rPr>
        <w:t xml:space="preserve">Mr. </w:t>
      </w:r>
      <w:proofErr w:type="spellStart"/>
      <w:r w:rsidR="0040096A">
        <w:rPr>
          <w:sz w:val="24"/>
          <w:szCs w:val="24"/>
        </w:rPr>
        <w:t>Bilxer</w:t>
      </w:r>
      <w:proofErr w:type="spellEnd"/>
      <w:r w:rsidR="0040096A">
        <w:rPr>
          <w:sz w:val="24"/>
          <w:szCs w:val="24"/>
        </w:rPr>
        <w:t xml:space="preserve">, </w:t>
      </w:r>
      <w:proofErr w:type="gramStart"/>
      <w:r w:rsidR="0040096A">
        <w:rPr>
          <w:sz w:val="24"/>
          <w:szCs w:val="24"/>
        </w:rPr>
        <w:t>Yes</w:t>
      </w:r>
      <w:proofErr w:type="gramEnd"/>
      <w:r w:rsidR="0040096A">
        <w:rPr>
          <w:sz w:val="24"/>
          <w:szCs w:val="24"/>
        </w:rPr>
        <w:t>; Mr. Bertsch, Yes; Mr. Pitts, Yes.</w:t>
      </w:r>
    </w:p>
    <w:p w14:paraId="21DC6ECB" w14:textId="77777777" w:rsidR="00C67193" w:rsidRDefault="00C67193" w:rsidP="00C67193">
      <w:pPr>
        <w:ind w:left="720"/>
        <w:jc w:val="left"/>
        <w:rPr>
          <w:bCs/>
          <w:sz w:val="24"/>
          <w:szCs w:val="24"/>
        </w:rPr>
      </w:pPr>
    </w:p>
    <w:p w14:paraId="2093306C" w14:textId="77777777" w:rsidR="00C67193" w:rsidRPr="00846325" w:rsidRDefault="00C67193" w:rsidP="00C67193">
      <w:pPr>
        <w:pStyle w:val="ListParagraph"/>
        <w:numPr>
          <w:ilvl w:val="0"/>
          <w:numId w:val="1"/>
        </w:numPr>
        <w:jc w:val="left"/>
        <w:rPr>
          <w:b/>
          <w:bCs/>
          <w:sz w:val="24"/>
          <w:szCs w:val="24"/>
        </w:rPr>
      </w:pPr>
      <w:r w:rsidRPr="00846325">
        <w:rPr>
          <w:b/>
          <w:bCs/>
          <w:sz w:val="24"/>
          <w:szCs w:val="24"/>
        </w:rPr>
        <w:t>Discussion from Board</w:t>
      </w:r>
    </w:p>
    <w:p w14:paraId="38D1E752" w14:textId="2959A72A" w:rsidR="00C67193" w:rsidRDefault="00C67193" w:rsidP="00C67193">
      <w:pPr>
        <w:ind w:left="720"/>
        <w:jc w:val="left"/>
        <w:rPr>
          <w:sz w:val="24"/>
          <w:szCs w:val="24"/>
        </w:rPr>
      </w:pPr>
      <w:r>
        <w:rPr>
          <w:sz w:val="24"/>
          <w:szCs w:val="24"/>
        </w:rPr>
        <w:t xml:space="preserve">Mr. </w:t>
      </w:r>
      <w:r w:rsidR="0040096A">
        <w:rPr>
          <w:sz w:val="24"/>
          <w:szCs w:val="24"/>
        </w:rPr>
        <w:t xml:space="preserve">Bertsch </w:t>
      </w:r>
      <w:r w:rsidR="00A87E47">
        <w:rPr>
          <w:sz w:val="24"/>
          <w:szCs w:val="24"/>
        </w:rPr>
        <w:t>motioned to approve</w:t>
      </w:r>
      <w:r>
        <w:rPr>
          <w:sz w:val="24"/>
          <w:szCs w:val="24"/>
        </w:rPr>
        <w:t xml:space="preserve"> Application #BZA2021-</w:t>
      </w:r>
      <w:r w:rsidR="0040096A">
        <w:rPr>
          <w:sz w:val="24"/>
          <w:szCs w:val="24"/>
        </w:rPr>
        <w:t>18</w:t>
      </w:r>
      <w:r>
        <w:rPr>
          <w:sz w:val="24"/>
          <w:szCs w:val="24"/>
        </w:rPr>
        <w:t xml:space="preserve">. Mr. </w:t>
      </w:r>
      <w:r w:rsidR="0040096A">
        <w:rPr>
          <w:sz w:val="24"/>
          <w:szCs w:val="24"/>
        </w:rPr>
        <w:t>Bixler</w:t>
      </w:r>
      <w:r>
        <w:rPr>
          <w:sz w:val="24"/>
          <w:szCs w:val="24"/>
        </w:rPr>
        <w:t xml:space="preserve"> seconded. Roll Call: Mr. </w:t>
      </w:r>
      <w:r w:rsidR="007B7B8B">
        <w:rPr>
          <w:sz w:val="24"/>
          <w:szCs w:val="24"/>
        </w:rPr>
        <w:t>Bertsch</w:t>
      </w:r>
      <w:r>
        <w:rPr>
          <w:sz w:val="24"/>
          <w:szCs w:val="24"/>
        </w:rPr>
        <w:t xml:space="preserve">, Yes; </w:t>
      </w:r>
      <w:r w:rsidR="007B7B8B">
        <w:rPr>
          <w:sz w:val="24"/>
          <w:szCs w:val="24"/>
        </w:rPr>
        <w:t xml:space="preserve">Mr. Bixler, Yes; </w:t>
      </w:r>
      <w:r>
        <w:rPr>
          <w:sz w:val="24"/>
          <w:szCs w:val="24"/>
        </w:rPr>
        <w:t xml:space="preserve">Mr. </w:t>
      </w:r>
      <w:r w:rsidR="0040096A">
        <w:rPr>
          <w:sz w:val="24"/>
          <w:szCs w:val="24"/>
        </w:rPr>
        <w:t>Pitts</w:t>
      </w:r>
      <w:r>
        <w:rPr>
          <w:sz w:val="24"/>
          <w:szCs w:val="24"/>
        </w:rPr>
        <w:t>, Yes.</w:t>
      </w:r>
    </w:p>
    <w:p w14:paraId="67A3F42D" w14:textId="77777777" w:rsidR="00C67193" w:rsidRDefault="00C67193" w:rsidP="00C67193">
      <w:pPr>
        <w:pStyle w:val="ListParagraph"/>
        <w:jc w:val="left"/>
        <w:rPr>
          <w:sz w:val="24"/>
          <w:szCs w:val="24"/>
        </w:rPr>
      </w:pPr>
    </w:p>
    <w:p w14:paraId="17DB55D1" w14:textId="77777777" w:rsidR="00C67193" w:rsidRPr="00382387" w:rsidRDefault="00C67193" w:rsidP="00A87E47">
      <w:pPr>
        <w:pStyle w:val="ListParagraph"/>
        <w:numPr>
          <w:ilvl w:val="0"/>
          <w:numId w:val="1"/>
        </w:numPr>
        <w:jc w:val="left"/>
        <w:rPr>
          <w:b/>
          <w:sz w:val="24"/>
          <w:szCs w:val="24"/>
        </w:rPr>
      </w:pPr>
      <w:r w:rsidRPr="00382387">
        <w:rPr>
          <w:b/>
          <w:sz w:val="24"/>
          <w:szCs w:val="24"/>
        </w:rPr>
        <w:t>Reading of the Request</w:t>
      </w:r>
    </w:p>
    <w:p w14:paraId="58C1D257" w14:textId="77777777" w:rsidR="00C74239" w:rsidRPr="00D56904" w:rsidRDefault="00C74239" w:rsidP="00C74239">
      <w:pPr>
        <w:spacing w:after="200" w:line="276" w:lineRule="auto"/>
        <w:ind w:left="720"/>
        <w:jc w:val="left"/>
        <w:rPr>
          <w:sz w:val="24"/>
          <w:szCs w:val="24"/>
        </w:rPr>
      </w:pPr>
      <w:r w:rsidRPr="00D56904">
        <w:rPr>
          <w:b/>
          <w:bCs/>
          <w:sz w:val="24"/>
          <w:szCs w:val="24"/>
        </w:rPr>
        <w:t xml:space="preserve">APPLICATION #BZA2021-19 </w:t>
      </w:r>
      <w:r w:rsidRPr="00D56904">
        <w:rPr>
          <w:sz w:val="24"/>
          <w:szCs w:val="24"/>
        </w:rPr>
        <w:t>A conditional use</w:t>
      </w:r>
      <w:r w:rsidRPr="00D56904">
        <w:rPr>
          <w:rFonts w:cs="Arial"/>
          <w:sz w:val="24"/>
          <w:szCs w:val="24"/>
        </w:rPr>
        <w:t xml:space="preserve"> permit was requested by Shane Francis on behalf of MEF Properties, LLC for their property located at </w:t>
      </w:r>
      <w:r w:rsidRPr="00D56904">
        <w:rPr>
          <w:rFonts w:cs="Arial"/>
          <w:sz w:val="24"/>
          <w:szCs w:val="24"/>
          <w:u w:val="single"/>
        </w:rPr>
        <w:t>5500 Milan Rd.</w:t>
      </w:r>
      <w:r w:rsidRPr="00D56904">
        <w:rPr>
          <w:rFonts w:cs="Arial"/>
          <w:sz w:val="24"/>
          <w:szCs w:val="24"/>
        </w:rPr>
        <w:t xml:space="preserve"> (PPN: 32-03494.009). The conditional use permit requested is to allow for outdoor entertainment and business. </w:t>
      </w:r>
      <w:r w:rsidRPr="00D56904">
        <w:rPr>
          <w:sz w:val="24"/>
          <w:szCs w:val="24"/>
        </w:rPr>
        <w:t xml:space="preserve">Section 17.2(5) of the Zoning Resolution requires Conditional Use Permits for properties zoned C-2 District </w:t>
      </w:r>
      <w:proofErr w:type="gramStart"/>
      <w:r w:rsidRPr="00D56904">
        <w:rPr>
          <w:sz w:val="24"/>
          <w:szCs w:val="24"/>
        </w:rPr>
        <w:t>in order to</w:t>
      </w:r>
      <w:proofErr w:type="gramEnd"/>
      <w:r w:rsidRPr="00D56904">
        <w:rPr>
          <w:sz w:val="24"/>
          <w:szCs w:val="24"/>
        </w:rPr>
        <w:t xml:space="preserve"> conduct outdoor entertainment and business.</w:t>
      </w:r>
    </w:p>
    <w:p w14:paraId="47C2D506" w14:textId="77777777" w:rsidR="00F40A22" w:rsidRPr="006E667F" w:rsidRDefault="00F40A22" w:rsidP="006E667F">
      <w:pPr>
        <w:jc w:val="left"/>
        <w:rPr>
          <w:sz w:val="24"/>
          <w:szCs w:val="24"/>
        </w:rPr>
      </w:pPr>
    </w:p>
    <w:p w14:paraId="57FE0DE2" w14:textId="77777777" w:rsidR="00C67193" w:rsidRPr="00731ACC" w:rsidRDefault="00C67193" w:rsidP="00C67193">
      <w:pPr>
        <w:pStyle w:val="ListParagraph"/>
        <w:numPr>
          <w:ilvl w:val="0"/>
          <w:numId w:val="1"/>
        </w:numPr>
        <w:jc w:val="left"/>
        <w:rPr>
          <w:b/>
          <w:sz w:val="24"/>
          <w:szCs w:val="24"/>
        </w:rPr>
      </w:pPr>
      <w:r w:rsidRPr="00731ACC">
        <w:rPr>
          <w:b/>
          <w:sz w:val="24"/>
          <w:szCs w:val="24"/>
        </w:rPr>
        <w:t>Staff Review</w:t>
      </w:r>
    </w:p>
    <w:p w14:paraId="48677A15" w14:textId="326F2913" w:rsidR="00C67193" w:rsidRDefault="00C67193" w:rsidP="00C67193">
      <w:pPr>
        <w:ind w:left="720"/>
        <w:jc w:val="left"/>
        <w:rPr>
          <w:bCs/>
          <w:sz w:val="24"/>
          <w:szCs w:val="24"/>
        </w:rPr>
      </w:pPr>
      <w:r w:rsidRPr="000A5474">
        <w:rPr>
          <w:bCs/>
          <w:sz w:val="24"/>
          <w:szCs w:val="24"/>
        </w:rPr>
        <w:t xml:space="preserve">Ms. Murray </w:t>
      </w:r>
      <w:r w:rsidR="00A87E47">
        <w:rPr>
          <w:bCs/>
          <w:sz w:val="24"/>
          <w:szCs w:val="24"/>
        </w:rPr>
        <w:t xml:space="preserve">stated that this property is located on </w:t>
      </w:r>
      <w:r w:rsidR="0040096A">
        <w:rPr>
          <w:bCs/>
          <w:sz w:val="24"/>
          <w:szCs w:val="24"/>
        </w:rPr>
        <w:t>5500 Milan Rd.</w:t>
      </w:r>
      <w:r w:rsidR="0003491E">
        <w:rPr>
          <w:bCs/>
          <w:sz w:val="24"/>
          <w:szCs w:val="24"/>
        </w:rPr>
        <w:t xml:space="preserve">, the </w:t>
      </w:r>
      <w:r w:rsidR="0040096A">
        <w:rPr>
          <w:bCs/>
          <w:sz w:val="24"/>
          <w:szCs w:val="24"/>
        </w:rPr>
        <w:t xml:space="preserve">Former Toys R Us currently Ashley Furniture. </w:t>
      </w:r>
      <w:r w:rsidR="009239A8">
        <w:rPr>
          <w:bCs/>
          <w:sz w:val="24"/>
          <w:szCs w:val="24"/>
        </w:rPr>
        <w:t>Ms. Murray stated that the applicant</w:t>
      </w:r>
      <w:r w:rsidR="0040096A">
        <w:rPr>
          <w:bCs/>
          <w:sz w:val="24"/>
          <w:szCs w:val="24"/>
        </w:rPr>
        <w:t xml:space="preserve"> proposed to have car shows and food trucks on some summertime weekends</w:t>
      </w:r>
      <w:r w:rsidR="009239A8">
        <w:rPr>
          <w:bCs/>
          <w:sz w:val="24"/>
          <w:szCs w:val="24"/>
        </w:rPr>
        <w:t xml:space="preserve"> and that i</w:t>
      </w:r>
      <w:r w:rsidR="0040096A">
        <w:rPr>
          <w:bCs/>
          <w:sz w:val="24"/>
          <w:szCs w:val="24"/>
        </w:rPr>
        <w:t xml:space="preserve">t’s the same kind of outdoor entertainment and business conditional use permit that bike week typically gets every year. The property is zoned </w:t>
      </w:r>
      <w:r w:rsidR="009239A8">
        <w:rPr>
          <w:bCs/>
          <w:sz w:val="24"/>
          <w:szCs w:val="24"/>
        </w:rPr>
        <w:t>“</w:t>
      </w:r>
      <w:r w:rsidR="0040096A">
        <w:rPr>
          <w:bCs/>
          <w:sz w:val="24"/>
          <w:szCs w:val="24"/>
        </w:rPr>
        <w:t>C</w:t>
      </w:r>
      <w:r w:rsidR="009239A8">
        <w:rPr>
          <w:bCs/>
          <w:sz w:val="24"/>
          <w:szCs w:val="24"/>
        </w:rPr>
        <w:t>-</w:t>
      </w:r>
      <w:r w:rsidR="0040096A">
        <w:rPr>
          <w:bCs/>
          <w:sz w:val="24"/>
          <w:szCs w:val="24"/>
        </w:rPr>
        <w:t>2</w:t>
      </w:r>
      <w:r w:rsidR="009239A8">
        <w:rPr>
          <w:bCs/>
          <w:sz w:val="24"/>
          <w:szCs w:val="24"/>
        </w:rPr>
        <w:t xml:space="preserve">”/General Commercial </w:t>
      </w:r>
      <w:r w:rsidR="0040096A">
        <w:rPr>
          <w:bCs/>
          <w:sz w:val="24"/>
          <w:szCs w:val="24"/>
        </w:rPr>
        <w:t xml:space="preserve">- surrounded by mostly </w:t>
      </w:r>
      <w:r w:rsidR="009239A8">
        <w:rPr>
          <w:bCs/>
          <w:sz w:val="24"/>
          <w:szCs w:val="24"/>
        </w:rPr>
        <w:t>“</w:t>
      </w:r>
      <w:r w:rsidR="0040096A">
        <w:rPr>
          <w:bCs/>
          <w:sz w:val="24"/>
          <w:szCs w:val="24"/>
        </w:rPr>
        <w:t>C</w:t>
      </w:r>
      <w:r w:rsidR="009239A8">
        <w:rPr>
          <w:bCs/>
          <w:sz w:val="24"/>
          <w:szCs w:val="24"/>
        </w:rPr>
        <w:t>-</w:t>
      </w:r>
      <w:r w:rsidR="0040096A">
        <w:rPr>
          <w:bCs/>
          <w:sz w:val="24"/>
          <w:szCs w:val="24"/>
        </w:rPr>
        <w:t>2</w:t>
      </w:r>
      <w:r w:rsidR="009239A8">
        <w:rPr>
          <w:bCs/>
          <w:sz w:val="24"/>
          <w:szCs w:val="24"/>
        </w:rPr>
        <w:t>”/General Commercial</w:t>
      </w:r>
      <w:r w:rsidR="0040096A">
        <w:rPr>
          <w:bCs/>
          <w:sz w:val="24"/>
          <w:szCs w:val="24"/>
        </w:rPr>
        <w:t xml:space="preserve"> zoning. </w:t>
      </w:r>
    </w:p>
    <w:p w14:paraId="6F1541AB" w14:textId="1D852F17" w:rsidR="0040096A" w:rsidRDefault="0040096A" w:rsidP="00C67193">
      <w:pPr>
        <w:ind w:left="720"/>
        <w:jc w:val="left"/>
        <w:rPr>
          <w:bCs/>
          <w:sz w:val="24"/>
          <w:szCs w:val="24"/>
        </w:rPr>
      </w:pPr>
    </w:p>
    <w:p w14:paraId="196C4379" w14:textId="1C60C5A2" w:rsidR="0040096A" w:rsidRDefault="009239A8" w:rsidP="00C67193">
      <w:pPr>
        <w:ind w:left="720"/>
        <w:jc w:val="left"/>
        <w:rPr>
          <w:bCs/>
          <w:sz w:val="24"/>
          <w:szCs w:val="24"/>
        </w:rPr>
      </w:pPr>
      <w:r>
        <w:rPr>
          <w:bCs/>
          <w:sz w:val="24"/>
          <w:szCs w:val="24"/>
        </w:rPr>
        <w:lastRenderedPageBreak/>
        <w:t>Ms. Murray stated that t</w:t>
      </w:r>
      <w:r w:rsidR="0040096A">
        <w:rPr>
          <w:bCs/>
          <w:sz w:val="24"/>
          <w:szCs w:val="24"/>
        </w:rPr>
        <w:t xml:space="preserve">here were no departmental comments that weren’t in favor of this application. The planning staff recommends the approval </w:t>
      </w:r>
      <w:r w:rsidR="00B61088">
        <w:rPr>
          <w:bCs/>
          <w:sz w:val="24"/>
          <w:szCs w:val="24"/>
        </w:rPr>
        <w:t xml:space="preserve">of this application. </w:t>
      </w:r>
      <w:r>
        <w:rPr>
          <w:bCs/>
          <w:sz w:val="24"/>
          <w:szCs w:val="24"/>
        </w:rPr>
        <w:t>Ms. Murray also noted she</w:t>
      </w:r>
      <w:r w:rsidR="00B61088">
        <w:rPr>
          <w:bCs/>
          <w:sz w:val="24"/>
          <w:szCs w:val="24"/>
        </w:rPr>
        <w:t xml:space="preserve"> did contact and </w:t>
      </w:r>
      <w:proofErr w:type="spellStart"/>
      <w:r w:rsidR="00B61088">
        <w:rPr>
          <w:bCs/>
          <w:sz w:val="24"/>
          <w:szCs w:val="24"/>
        </w:rPr>
        <w:t>aske</w:t>
      </w:r>
      <w:proofErr w:type="spellEnd"/>
      <w:r>
        <w:rPr>
          <w:bCs/>
          <w:sz w:val="24"/>
          <w:szCs w:val="24"/>
        </w:rPr>
        <w:t xml:space="preserve"> </w:t>
      </w:r>
      <w:r w:rsidR="00B61088">
        <w:rPr>
          <w:bCs/>
          <w:sz w:val="24"/>
          <w:szCs w:val="24"/>
        </w:rPr>
        <w:t xml:space="preserve">for specific dates and times and they never got back to </w:t>
      </w:r>
      <w:r>
        <w:rPr>
          <w:bCs/>
          <w:sz w:val="24"/>
          <w:szCs w:val="24"/>
        </w:rPr>
        <w:t>her</w:t>
      </w:r>
      <w:r w:rsidR="00B61088">
        <w:rPr>
          <w:bCs/>
          <w:sz w:val="24"/>
          <w:szCs w:val="24"/>
        </w:rPr>
        <w:t xml:space="preserve">, so </w:t>
      </w:r>
      <w:r>
        <w:rPr>
          <w:bCs/>
          <w:sz w:val="24"/>
          <w:szCs w:val="24"/>
        </w:rPr>
        <w:t xml:space="preserve">it is </w:t>
      </w:r>
      <w:proofErr w:type="gramStart"/>
      <w:r>
        <w:rPr>
          <w:bCs/>
          <w:sz w:val="24"/>
          <w:szCs w:val="24"/>
        </w:rPr>
        <w:t xml:space="preserve">unclear </w:t>
      </w:r>
      <w:r w:rsidR="00B61088">
        <w:rPr>
          <w:bCs/>
          <w:sz w:val="24"/>
          <w:szCs w:val="24"/>
        </w:rPr>
        <w:t xml:space="preserve"> don’t</w:t>
      </w:r>
      <w:proofErr w:type="gramEnd"/>
      <w:r w:rsidR="00B61088">
        <w:rPr>
          <w:bCs/>
          <w:sz w:val="24"/>
          <w:szCs w:val="24"/>
        </w:rPr>
        <w:t xml:space="preserve"> know how many</w:t>
      </w:r>
      <w:r>
        <w:rPr>
          <w:bCs/>
          <w:sz w:val="24"/>
          <w:szCs w:val="24"/>
        </w:rPr>
        <w:t xml:space="preserve">  car shows will be held. </w:t>
      </w:r>
    </w:p>
    <w:p w14:paraId="0CA07C0F" w14:textId="03C40034" w:rsidR="00B61088" w:rsidRDefault="00B61088" w:rsidP="00C67193">
      <w:pPr>
        <w:ind w:left="720"/>
        <w:jc w:val="left"/>
        <w:rPr>
          <w:bCs/>
          <w:sz w:val="24"/>
          <w:szCs w:val="24"/>
        </w:rPr>
      </w:pPr>
    </w:p>
    <w:p w14:paraId="11487993" w14:textId="61FB7B83" w:rsidR="00B61088" w:rsidRDefault="00B61088" w:rsidP="00C67193">
      <w:pPr>
        <w:ind w:left="720"/>
        <w:jc w:val="left"/>
        <w:rPr>
          <w:bCs/>
          <w:sz w:val="24"/>
          <w:szCs w:val="24"/>
        </w:rPr>
      </w:pPr>
      <w:r>
        <w:rPr>
          <w:bCs/>
          <w:sz w:val="24"/>
          <w:szCs w:val="24"/>
        </w:rPr>
        <w:t>Mr. Pitts asked if the applicant was here; they were not. Mr. Pitts recommends that it is tabled.</w:t>
      </w:r>
    </w:p>
    <w:p w14:paraId="092A4643" w14:textId="1CB83154" w:rsidR="0044280A" w:rsidRPr="00700087" w:rsidRDefault="0044280A" w:rsidP="00700087">
      <w:pPr>
        <w:jc w:val="left"/>
        <w:rPr>
          <w:b/>
          <w:sz w:val="24"/>
          <w:szCs w:val="24"/>
        </w:rPr>
      </w:pPr>
    </w:p>
    <w:p w14:paraId="70A5DF5E" w14:textId="1DFE6B37" w:rsidR="0027411E" w:rsidRPr="00D06C23" w:rsidRDefault="00B61088" w:rsidP="0027411E">
      <w:pPr>
        <w:pStyle w:val="ListParagraph"/>
        <w:numPr>
          <w:ilvl w:val="0"/>
          <w:numId w:val="1"/>
        </w:numPr>
        <w:jc w:val="left"/>
        <w:rPr>
          <w:bCs/>
          <w:sz w:val="24"/>
          <w:szCs w:val="24"/>
        </w:rPr>
      </w:pPr>
      <w:r>
        <w:rPr>
          <w:b/>
          <w:sz w:val="24"/>
          <w:szCs w:val="24"/>
        </w:rPr>
        <w:t>Discussion from Board</w:t>
      </w:r>
    </w:p>
    <w:p w14:paraId="26771874" w14:textId="52FEE0DC" w:rsidR="0027411E" w:rsidRDefault="0027411E" w:rsidP="0027411E">
      <w:pPr>
        <w:ind w:left="720"/>
        <w:jc w:val="left"/>
        <w:rPr>
          <w:bCs/>
          <w:sz w:val="24"/>
          <w:szCs w:val="24"/>
        </w:rPr>
      </w:pPr>
      <w:r>
        <w:rPr>
          <w:bCs/>
          <w:sz w:val="24"/>
          <w:szCs w:val="24"/>
        </w:rPr>
        <w:t xml:space="preserve">Mr. </w:t>
      </w:r>
      <w:r w:rsidR="00B61088">
        <w:rPr>
          <w:bCs/>
          <w:sz w:val="24"/>
          <w:szCs w:val="24"/>
        </w:rPr>
        <w:t xml:space="preserve">Pitts </w:t>
      </w:r>
      <w:r>
        <w:rPr>
          <w:bCs/>
          <w:sz w:val="24"/>
          <w:szCs w:val="24"/>
        </w:rPr>
        <w:t xml:space="preserve">asked for a motion to </w:t>
      </w:r>
      <w:r w:rsidR="00B61088">
        <w:rPr>
          <w:bCs/>
          <w:sz w:val="24"/>
          <w:szCs w:val="24"/>
        </w:rPr>
        <w:t>table this application</w:t>
      </w:r>
      <w:r>
        <w:rPr>
          <w:bCs/>
          <w:sz w:val="24"/>
          <w:szCs w:val="24"/>
        </w:rPr>
        <w:t>.</w:t>
      </w:r>
      <w:r w:rsidR="00B61088">
        <w:rPr>
          <w:bCs/>
          <w:sz w:val="24"/>
          <w:szCs w:val="24"/>
        </w:rPr>
        <w:t xml:space="preserve"> Mr. Bixler motioned Mr. Bertsch seconded.</w:t>
      </w:r>
    </w:p>
    <w:p w14:paraId="17053EA7" w14:textId="3F414145" w:rsidR="00B61088" w:rsidRDefault="00B61088" w:rsidP="0027411E">
      <w:pPr>
        <w:ind w:left="720"/>
        <w:jc w:val="left"/>
        <w:rPr>
          <w:bCs/>
          <w:sz w:val="24"/>
          <w:szCs w:val="24"/>
        </w:rPr>
      </w:pPr>
    </w:p>
    <w:p w14:paraId="4571BB2C" w14:textId="44241A5E" w:rsidR="00B61088" w:rsidRDefault="00B61088" w:rsidP="0027411E">
      <w:pPr>
        <w:ind w:left="720"/>
        <w:jc w:val="left"/>
        <w:rPr>
          <w:bCs/>
          <w:sz w:val="24"/>
          <w:szCs w:val="24"/>
        </w:rPr>
      </w:pPr>
      <w:r>
        <w:rPr>
          <w:bCs/>
          <w:sz w:val="24"/>
          <w:szCs w:val="24"/>
        </w:rPr>
        <w:t xml:space="preserve">Mr. Bixler, </w:t>
      </w:r>
      <w:proofErr w:type="gramStart"/>
      <w:r>
        <w:rPr>
          <w:bCs/>
          <w:sz w:val="24"/>
          <w:szCs w:val="24"/>
        </w:rPr>
        <w:t>Yes</w:t>
      </w:r>
      <w:proofErr w:type="gramEnd"/>
      <w:r>
        <w:rPr>
          <w:bCs/>
          <w:sz w:val="24"/>
          <w:szCs w:val="24"/>
        </w:rPr>
        <w:t xml:space="preserve">; Mr. Bertsch, Yes; Mr. Pitts, Yes. </w:t>
      </w:r>
    </w:p>
    <w:p w14:paraId="313C1706" w14:textId="77777777" w:rsidR="00004E9A" w:rsidRDefault="00004E9A" w:rsidP="00B61088">
      <w:pPr>
        <w:jc w:val="left"/>
        <w:rPr>
          <w:sz w:val="24"/>
          <w:szCs w:val="24"/>
        </w:rPr>
      </w:pPr>
    </w:p>
    <w:p w14:paraId="5C93BDEA" w14:textId="77777777" w:rsidR="00004E9A" w:rsidRPr="00382387" w:rsidRDefault="00004E9A" w:rsidP="00004E9A">
      <w:pPr>
        <w:pStyle w:val="ListParagraph"/>
        <w:numPr>
          <w:ilvl w:val="0"/>
          <w:numId w:val="1"/>
        </w:numPr>
        <w:jc w:val="left"/>
        <w:rPr>
          <w:b/>
          <w:sz w:val="24"/>
          <w:szCs w:val="24"/>
        </w:rPr>
      </w:pPr>
      <w:r w:rsidRPr="00382387">
        <w:rPr>
          <w:b/>
          <w:sz w:val="24"/>
          <w:szCs w:val="24"/>
        </w:rPr>
        <w:t>Reading of the Request</w:t>
      </w:r>
    </w:p>
    <w:p w14:paraId="462F97E6" w14:textId="48573B1A" w:rsidR="00C74239" w:rsidRPr="00D56904" w:rsidRDefault="00C74239" w:rsidP="00C74239">
      <w:pPr>
        <w:spacing w:after="200" w:line="276" w:lineRule="auto"/>
        <w:ind w:left="720"/>
        <w:jc w:val="left"/>
        <w:rPr>
          <w:sz w:val="24"/>
          <w:szCs w:val="24"/>
        </w:rPr>
      </w:pPr>
      <w:r w:rsidRPr="00D56904">
        <w:rPr>
          <w:b/>
          <w:bCs/>
          <w:sz w:val="24"/>
          <w:szCs w:val="24"/>
        </w:rPr>
        <w:t>APPLICATION #BZA2021-20</w:t>
      </w:r>
      <w:r w:rsidRPr="00D56904">
        <w:rPr>
          <w:sz w:val="24"/>
          <w:szCs w:val="24"/>
        </w:rPr>
        <w:t xml:space="preserve"> A variance was requested </w:t>
      </w:r>
      <w:r w:rsidRPr="00D56904">
        <w:rPr>
          <w:rFonts w:cs="Calibri"/>
          <w:sz w:val="24"/>
          <w:szCs w:val="24"/>
        </w:rPr>
        <w:t xml:space="preserve">by Nicholas J. Smith, Esq. on behalf of DSG Farms, Ltd. for </w:t>
      </w:r>
      <w:r w:rsidR="00B61088" w:rsidRPr="00D56904">
        <w:rPr>
          <w:rFonts w:cs="Calibri"/>
          <w:sz w:val="24"/>
          <w:szCs w:val="24"/>
        </w:rPr>
        <w:t>11.56-acre</w:t>
      </w:r>
      <w:r w:rsidRPr="00D56904">
        <w:rPr>
          <w:rFonts w:cs="Calibri"/>
          <w:sz w:val="24"/>
          <w:szCs w:val="24"/>
        </w:rPr>
        <w:t xml:space="preserve"> section of the property located at 6114 Campbell Street (PPN: 32-04711.000). </w:t>
      </w:r>
      <w:r w:rsidRPr="00D56904">
        <w:rPr>
          <w:sz w:val="24"/>
          <w:szCs w:val="24"/>
        </w:rPr>
        <w:t xml:space="preserve"> The variance requested is for a </w:t>
      </w:r>
      <w:proofErr w:type="gramStart"/>
      <w:r w:rsidRPr="00D56904">
        <w:rPr>
          <w:sz w:val="24"/>
          <w:szCs w:val="24"/>
        </w:rPr>
        <w:t>lot</w:t>
      </w:r>
      <w:proofErr w:type="gramEnd"/>
      <w:r w:rsidRPr="00D56904">
        <w:rPr>
          <w:sz w:val="24"/>
          <w:szCs w:val="24"/>
        </w:rPr>
        <w:t xml:space="preserve"> split with 172.27 feet of frontage and 0.9891-acre lot size whereas Section 11.3 of the Perkins Township zoning Resolution requires 300 feet of frontage and a 5 acre lot size. A variance for lot size and required frontage in a “A”/Agricultural zoning district is requested.</w:t>
      </w:r>
    </w:p>
    <w:p w14:paraId="69A7325B" w14:textId="63CF3656" w:rsidR="00F40A22" w:rsidRPr="00C67193" w:rsidRDefault="00F40A22" w:rsidP="00F40A22">
      <w:pPr>
        <w:ind w:left="720"/>
        <w:jc w:val="left"/>
        <w:rPr>
          <w:bCs/>
          <w:sz w:val="24"/>
          <w:szCs w:val="24"/>
        </w:rPr>
      </w:pPr>
    </w:p>
    <w:p w14:paraId="1C85A113" w14:textId="77777777" w:rsidR="00004E9A" w:rsidRPr="00C74239" w:rsidRDefault="00004E9A" w:rsidP="00004E9A">
      <w:pPr>
        <w:pStyle w:val="ListParagraph"/>
        <w:numPr>
          <w:ilvl w:val="0"/>
          <w:numId w:val="1"/>
        </w:numPr>
        <w:jc w:val="left"/>
        <w:rPr>
          <w:b/>
          <w:sz w:val="24"/>
          <w:szCs w:val="24"/>
        </w:rPr>
      </w:pPr>
      <w:r w:rsidRPr="00C74239">
        <w:rPr>
          <w:b/>
          <w:sz w:val="24"/>
          <w:szCs w:val="24"/>
        </w:rPr>
        <w:t>Staff Review</w:t>
      </w:r>
    </w:p>
    <w:p w14:paraId="3C63F359" w14:textId="0E717CF8" w:rsidR="00B61088" w:rsidRDefault="00004E9A" w:rsidP="0027411E">
      <w:pPr>
        <w:ind w:left="720"/>
        <w:jc w:val="left"/>
        <w:rPr>
          <w:bCs/>
          <w:sz w:val="24"/>
          <w:szCs w:val="24"/>
        </w:rPr>
      </w:pPr>
      <w:r>
        <w:rPr>
          <w:bCs/>
          <w:sz w:val="24"/>
          <w:szCs w:val="24"/>
        </w:rPr>
        <w:t>Ms. Murray</w:t>
      </w:r>
      <w:r w:rsidR="0027411E">
        <w:rPr>
          <w:bCs/>
          <w:sz w:val="24"/>
          <w:szCs w:val="24"/>
        </w:rPr>
        <w:t xml:space="preserve"> state</w:t>
      </w:r>
      <w:r w:rsidR="008B6F53">
        <w:rPr>
          <w:bCs/>
          <w:sz w:val="24"/>
          <w:szCs w:val="24"/>
        </w:rPr>
        <w:t>d</w:t>
      </w:r>
      <w:r w:rsidR="0027411E">
        <w:rPr>
          <w:bCs/>
          <w:sz w:val="24"/>
          <w:szCs w:val="24"/>
        </w:rPr>
        <w:t xml:space="preserve"> the property is</w:t>
      </w:r>
      <w:r>
        <w:rPr>
          <w:bCs/>
          <w:sz w:val="24"/>
          <w:szCs w:val="24"/>
        </w:rPr>
        <w:t xml:space="preserve"> </w:t>
      </w:r>
      <w:r w:rsidR="0027411E">
        <w:rPr>
          <w:bCs/>
          <w:sz w:val="24"/>
          <w:szCs w:val="24"/>
        </w:rPr>
        <w:t xml:space="preserve">located at </w:t>
      </w:r>
      <w:r w:rsidR="00B61088">
        <w:rPr>
          <w:bCs/>
          <w:sz w:val="24"/>
          <w:szCs w:val="24"/>
        </w:rPr>
        <w:t>6114 Campbell Street</w:t>
      </w:r>
      <w:r w:rsidR="00E45E7A">
        <w:rPr>
          <w:bCs/>
          <w:sz w:val="24"/>
          <w:szCs w:val="24"/>
        </w:rPr>
        <w:t xml:space="preserve"> and </w:t>
      </w:r>
      <w:r w:rsidR="00BC715E">
        <w:rPr>
          <w:bCs/>
          <w:sz w:val="24"/>
          <w:szCs w:val="24"/>
        </w:rPr>
        <w:t>is currently</w:t>
      </w:r>
      <w:r w:rsidR="00B61088">
        <w:rPr>
          <w:bCs/>
          <w:sz w:val="24"/>
          <w:szCs w:val="24"/>
        </w:rPr>
        <w:t xml:space="preserve"> zoned </w:t>
      </w:r>
      <w:r w:rsidR="00E45E7A">
        <w:rPr>
          <w:bCs/>
          <w:sz w:val="24"/>
          <w:szCs w:val="24"/>
        </w:rPr>
        <w:t>“A”/A</w:t>
      </w:r>
      <w:r w:rsidR="00B61088">
        <w:rPr>
          <w:bCs/>
          <w:sz w:val="24"/>
          <w:szCs w:val="24"/>
        </w:rPr>
        <w:t xml:space="preserve">gricultural, an </w:t>
      </w:r>
      <w:proofErr w:type="gramStart"/>
      <w:r w:rsidR="00E45E7A">
        <w:rPr>
          <w:bCs/>
          <w:sz w:val="24"/>
          <w:szCs w:val="24"/>
        </w:rPr>
        <w:t>A</w:t>
      </w:r>
      <w:r w:rsidR="00B61088">
        <w:rPr>
          <w:bCs/>
          <w:sz w:val="24"/>
          <w:szCs w:val="24"/>
        </w:rPr>
        <w:t>gricultural</w:t>
      </w:r>
      <w:proofErr w:type="gramEnd"/>
      <w:r w:rsidR="00B61088">
        <w:rPr>
          <w:bCs/>
          <w:sz w:val="24"/>
          <w:szCs w:val="24"/>
        </w:rPr>
        <w:t xml:space="preserve"> district requires 5 acres </w:t>
      </w:r>
      <w:r w:rsidR="00E45E7A">
        <w:rPr>
          <w:bCs/>
          <w:sz w:val="24"/>
          <w:szCs w:val="24"/>
        </w:rPr>
        <w:t>and</w:t>
      </w:r>
      <w:r w:rsidR="00B61088">
        <w:rPr>
          <w:bCs/>
          <w:sz w:val="24"/>
          <w:szCs w:val="24"/>
        </w:rPr>
        <w:t xml:space="preserve"> 300ft of frontage. </w:t>
      </w:r>
      <w:r w:rsidR="00E45E7A">
        <w:rPr>
          <w:bCs/>
          <w:sz w:val="24"/>
          <w:szCs w:val="24"/>
        </w:rPr>
        <w:t xml:space="preserve">Ms. Murray </w:t>
      </w:r>
      <w:r w:rsidR="004E5E8A">
        <w:rPr>
          <w:bCs/>
          <w:sz w:val="24"/>
          <w:szCs w:val="24"/>
        </w:rPr>
        <w:t xml:space="preserve">stated there </w:t>
      </w:r>
      <w:proofErr w:type="gramStart"/>
      <w:r w:rsidR="00B61088">
        <w:rPr>
          <w:bCs/>
          <w:sz w:val="24"/>
          <w:szCs w:val="24"/>
        </w:rPr>
        <w:t>is  current</w:t>
      </w:r>
      <w:r w:rsidR="004E5E8A">
        <w:rPr>
          <w:bCs/>
          <w:sz w:val="24"/>
          <w:szCs w:val="24"/>
        </w:rPr>
        <w:t>ly</w:t>
      </w:r>
      <w:proofErr w:type="gramEnd"/>
      <w:r w:rsidR="004E5E8A">
        <w:rPr>
          <w:bCs/>
          <w:sz w:val="24"/>
          <w:szCs w:val="24"/>
        </w:rPr>
        <w:t xml:space="preserve"> an </w:t>
      </w:r>
      <w:r w:rsidR="00B61088">
        <w:rPr>
          <w:bCs/>
          <w:sz w:val="24"/>
          <w:szCs w:val="24"/>
        </w:rPr>
        <w:t xml:space="preserve"> existing house on the property that they would like to split off and sell separately. </w:t>
      </w:r>
      <w:r w:rsidR="004E5E8A">
        <w:rPr>
          <w:bCs/>
          <w:sz w:val="24"/>
          <w:szCs w:val="24"/>
        </w:rPr>
        <w:t>The property owners</w:t>
      </w:r>
      <w:r w:rsidR="00B61088">
        <w:rPr>
          <w:bCs/>
          <w:sz w:val="24"/>
          <w:szCs w:val="24"/>
        </w:rPr>
        <w:t xml:space="preserve"> would not like to become landlords or rent it out</w:t>
      </w:r>
      <w:r w:rsidR="004E5E8A">
        <w:rPr>
          <w:bCs/>
          <w:sz w:val="24"/>
          <w:szCs w:val="24"/>
        </w:rPr>
        <w:t xml:space="preserve"> and </w:t>
      </w:r>
      <w:r w:rsidR="00BC715E">
        <w:rPr>
          <w:bCs/>
          <w:sz w:val="24"/>
          <w:szCs w:val="24"/>
        </w:rPr>
        <w:t>would just</w:t>
      </w:r>
      <w:r w:rsidR="00B61088">
        <w:rPr>
          <w:bCs/>
          <w:sz w:val="24"/>
          <w:szCs w:val="24"/>
        </w:rPr>
        <w:t xml:space="preserve"> like to just sell it off. </w:t>
      </w:r>
      <w:r w:rsidR="004E5E8A">
        <w:rPr>
          <w:bCs/>
          <w:sz w:val="24"/>
          <w:szCs w:val="24"/>
        </w:rPr>
        <w:t>Ms. Murray stated that t</w:t>
      </w:r>
      <w:r w:rsidR="00B61088">
        <w:rPr>
          <w:bCs/>
          <w:sz w:val="24"/>
          <w:szCs w:val="24"/>
        </w:rPr>
        <w:t>he original application talks about a zoning change</w:t>
      </w:r>
      <w:r w:rsidR="004E5E8A">
        <w:rPr>
          <w:bCs/>
          <w:sz w:val="24"/>
          <w:szCs w:val="24"/>
        </w:rPr>
        <w:t xml:space="preserve"> </w:t>
      </w:r>
      <w:r w:rsidR="00BC715E">
        <w:rPr>
          <w:bCs/>
          <w:sz w:val="24"/>
          <w:szCs w:val="24"/>
        </w:rPr>
        <w:t>and the</w:t>
      </w:r>
      <w:r w:rsidR="00B61088">
        <w:rPr>
          <w:bCs/>
          <w:sz w:val="24"/>
          <w:szCs w:val="24"/>
        </w:rPr>
        <w:t xml:space="preserve"> easiest way to get to what they wanted was </w:t>
      </w:r>
      <w:r w:rsidR="004E5E8A">
        <w:rPr>
          <w:bCs/>
          <w:sz w:val="24"/>
          <w:szCs w:val="24"/>
        </w:rPr>
        <w:t xml:space="preserve">to apply for a </w:t>
      </w:r>
      <w:r w:rsidR="00B61088">
        <w:rPr>
          <w:bCs/>
          <w:sz w:val="24"/>
          <w:szCs w:val="24"/>
        </w:rPr>
        <w:t xml:space="preserve">variance for the lot size and the frontage. </w:t>
      </w:r>
    </w:p>
    <w:p w14:paraId="59D9962C" w14:textId="77777777" w:rsidR="00B61088" w:rsidRDefault="00B61088" w:rsidP="0027411E">
      <w:pPr>
        <w:ind w:left="720"/>
        <w:jc w:val="left"/>
        <w:rPr>
          <w:bCs/>
          <w:sz w:val="24"/>
          <w:szCs w:val="24"/>
        </w:rPr>
      </w:pPr>
    </w:p>
    <w:p w14:paraId="08C49C8C" w14:textId="76D83CCB" w:rsidR="00076F3A" w:rsidRDefault="004E5E8A" w:rsidP="00B61088">
      <w:pPr>
        <w:ind w:left="720"/>
        <w:jc w:val="left"/>
        <w:rPr>
          <w:bCs/>
          <w:sz w:val="24"/>
          <w:szCs w:val="24"/>
        </w:rPr>
      </w:pPr>
      <w:r>
        <w:rPr>
          <w:bCs/>
          <w:sz w:val="24"/>
          <w:szCs w:val="24"/>
        </w:rPr>
        <w:t>Ms. Murray stated that t</w:t>
      </w:r>
      <w:r w:rsidR="00B61088">
        <w:rPr>
          <w:bCs/>
          <w:sz w:val="24"/>
          <w:szCs w:val="24"/>
        </w:rPr>
        <w:t>here were no comments by staff that were negative</w:t>
      </w:r>
      <w:r w:rsidR="003C28F2">
        <w:rPr>
          <w:bCs/>
          <w:sz w:val="24"/>
          <w:szCs w:val="24"/>
        </w:rPr>
        <w:t xml:space="preserve"> and that the board</w:t>
      </w:r>
      <w:r w:rsidR="00B61088">
        <w:rPr>
          <w:bCs/>
          <w:sz w:val="24"/>
          <w:szCs w:val="24"/>
        </w:rPr>
        <w:t xml:space="preserve"> had a similar variance request before and the planning department recommends the approval of this application. </w:t>
      </w:r>
    </w:p>
    <w:p w14:paraId="7CA71328" w14:textId="3096F1F3" w:rsidR="00B61088" w:rsidRDefault="00B61088" w:rsidP="00B61088">
      <w:pPr>
        <w:ind w:left="720"/>
        <w:jc w:val="left"/>
        <w:rPr>
          <w:bCs/>
          <w:sz w:val="24"/>
          <w:szCs w:val="24"/>
        </w:rPr>
      </w:pPr>
    </w:p>
    <w:p w14:paraId="03439C7F" w14:textId="7311175B" w:rsidR="00076F3A" w:rsidRDefault="00B61088" w:rsidP="0027411E">
      <w:pPr>
        <w:ind w:left="720"/>
        <w:jc w:val="left"/>
        <w:rPr>
          <w:bCs/>
          <w:sz w:val="24"/>
          <w:szCs w:val="24"/>
        </w:rPr>
      </w:pPr>
      <w:r>
        <w:rPr>
          <w:bCs/>
          <w:sz w:val="24"/>
          <w:szCs w:val="24"/>
        </w:rPr>
        <w:t xml:space="preserve">Attorney William Smith </w:t>
      </w:r>
      <w:r w:rsidR="003C28F2">
        <w:rPr>
          <w:bCs/>
          <w:sz w:val="24"/>
          <w:szCs w:val="24"/>
        </w:rPr>
        <w:t xml:space="preserve">stated that his client </w:t>
      </w:r>
      <w:r w:rsidR="00BC715E">
        <w:rPr>
          <w:bCs/>
          <w:sz w:val="24"/>
          <w:szCs w:val="24"/>
        </w:rPr>
        <w:t>is just</w:t>
      </w:r>
      <w:r>
        <w:rPr>
          <w:bCs/>
          <w:sz w:val="24"/>
          <w:szCs w:val="24"/>
        </w:rPr>
        <w:t xml:space="preserve"> splitting off the lot </w:t>
      </w:r>
      <w:r w:rsidR="003C28F2">
        <w:rPr>
          <w:bCs/>
          <w:sz w:val="24"/>
          <w:szCs w:val="24"/>
        </w:rPr>
        <w:t xml:space="preserve">and </w:t>
      </w:r>
      <w:r>
        <w:rPr>
          <w:bCs/>
          <w:sz w:val="24"/>
          <w:szCs w:val="24"/>
        </w:rPr>
        <w:t xml:space="preserve">setting up a residence for one of their children. </w:t>
      </w:r>
    </w:p>
    <w:p w14:paraId="5575B643" w14:textId="77777777" w:rsidR="00004E9A" w:rsidRPr="00524B9C" w:rsidRDefault="00004E9A" w:rsidP="00004E9A">
      <w:pPr>
        <w:jc w:val="left"/>
        <w:rPr>
          <w:sz w:val="24"/>
          <w:szCs w:val="24"/>
        </w:rPr>
      </w:pPr>
    </w:p>
    <w:p w14:paraId="1FDE0088" w14:textId="77777777" w:rsidR="00004E9A" w:rsidRPr="00D06C23" w:rsidRDefault="00004E9A" w:rsidP="00004E9A">
      <w:pPr>
        <w:pStyle w:val="ListParagraph"/>
        <w:numPr>
          <w:ilvl w:val="0"/>
          <w:numId w:val="1"/>
        </w:numPr>
        <w:jc w:val="left"/>
        <w:rPr>
          <w:bCs/>
          <w:sz w:val="24"/>
          <w:szCs w:val="24"/>
        </w:rPr>
      </w:pPr>
      <w:r w:rsidRPr="00D06C23">
        <w:rPr>
          <w:b/>
          <w:sz w:val="24"/>
          <w:szCs w:val="24"/>
        </w:rPr>
        <w:t>Close Public Hearing</w:t>
      </w:r>
      <w:r>
        <w:rPr>
          <w:b/>
          <w:sz w:val="24"/>
          <w:szCs w:val="24"/>
        </w:rPr>
        <w:t>/Open Public Meeting</w:t>
      </w:r>
    </w:p>
    <w:p w14:paraId="22C7333B" w14:textId="579C5CAB" w:rsidR="00004E9A" w:rsidRDefault="00004E9A" w:rsidP="00004E9A">
      <w:pPr>
        <w:ind w:left="720"/>
        <w:jc w:val="left"/>
        <w:rPr>
          <w:bCs/>
          <w:sz w:val="24"/>
          <w:szCs w:val="24"/>
        </w:rPr>
      </w:pPr>
      <w:r>
        <w:rPr>
          <w:bCs/>
          <w:sz w:val="24"/>
          <w:szCs w:val="24"/>
        </w:rPr>
        <w:t xml:space="preserve">Mr. </w:t>
      </w:r>
      <w:r w:rsidR="00B61088">
        <w:rPr>
          <w:bCs/>
          <w:sz w:val="24"/>
          <w:szCs w:val="24"/>
        </w:rPr>
        <w:t>Pitts</w:t>
      </w:r>
      <w:r>
        <w:rPr>
          <w:bCs/>
          <w:sz w:val="24"/>
          <w:szCs w:val="24"/>
        </w:rPr>
        <w:t xml:space="preserve"> asked for a motion to close the public hearing and open the public meeting.</w:t>
      </w:r>
    </w:p>
    <w:p w14:paraId="4F051F65" w14:textId="77777777" w:rsidR="00004E9A" w:rsidRDefault="00004E9A" w:rsidP="00004E9A">
      <w:pPr>
        <w:ind w:left="720"/>
        <w:jc w:val="left"/>
        <w:rPr>
          <w:bCs/>
          <w:sz w:val="24"/>
          <w:szCs w:val="24"/>
        </w:rPr>
      </w:pPr>
    </w:p>
    <w:p w14:paraId="1292520A" w14:textId="54A79E4F" w:rsidR="00004E9A" w:rsidRDefault="00004E9A" w:rsidP="00004E9A">
      <w:pPr>
        <w:pStyle w:val="ListParagraph"/>
        <w:jc w:val="left"/>
        <w:rPr>
          <w:sz w:val="24"/>
          <w:szCs w:val="24"/>
        </w:rPr>
      </w:pPr>
      <w:r>
        <w:rPr>
          <w:bCs/>
          <w:sz w:val="24"/>
          <w:szCs w:val="24"/>
        </w:rPr>
        <w:lastRenderedPageBreak/>
        <w:t>Mr. B</w:t>
      </w:r>
      <w:r w:rsidR="00076F3A">
        <w:rPr>
          <w:bCs/>
          <w:sz w:val="24"/>
          <w:szCs w:val="24"/>
        </w:rPr>
        <w:t>ixler</w:t>
      </w:r>
      <w:r>
        <w:rPr>
          <w:bCs/>
          <w:sz w:val="24"/>
          <w:szCs w:val="24"/>
        </w:rPr>
        <w:t xml:space="preserve"> motioned to close the public hearing. Mr. </w:t>
      </w:r>
      <w:r w:rsidR="00B61088">
        <w:rPr>
          <w:bCs/>
          <w:sz w:val="24"/>
          <w:szCs w:val="24"/>
        </w:rPr>
        <w:t>Bertsch</w:t>
      </w:r>
      <w:r>
        <w:rPr>
          <w:bCs/>
          <w:sz w:val="24"/>
          <w:szCs w:val="24"/>
        </w:rPr>
        <w:t xml:space="preserve"> seconded.</w:t>
      </w:r>
      <w:r w:rsidR="00076F3A">
        <w:rPr>
          <w:bCs/>
          <w:sz w:val="24"/>
          <w:szCs w:val="24"/>
        </w:rPr>
        <w:t xml:space="preserve"> Mr. Bixler, </w:t>
      </w:r>
      <w:proofErr w:type="gramStart"/>
      <w:r w:rsidR="00076F3A">
        <w:rPr>
          <w:bCs/>
          <w:sz w:val="24"/>
          <w:szCs w:val="24"/>
        </w:rPr>
        <w:t>Yes</w:t>
      </w:r>
      <w:proofErr w:type="gramEnd"/>
      <w:r w:rsidR="00076F3A">
        <w:rPr>
          <w:bCs/>
          <w:sz w:val="24"/>
          <w:szCs w:val="24"/>
        </w:rPr>
        <w:t>;</w:t>
      </w:r>
      <w:r w:rsidR="00076F3A">
        <w:rPr>
          <w:sz w:val="24"/>
          <w:szCs w:val="24"/>
        </w:rPr>
        <w:t xml:space="preserve"> Mr. Bertsch, Yes; Mr. Pitts, Yes</w:t>
      </w:r>
      <w:r>
        <w:rPr>
          <w:sz w:val="24"/>
          <w:szCs w:val="24"/>
        </w:rPr>
        <w:t>.</w:t>
      </w:r>
    </w:p>
    <w:p w14:paraId="12621623" w14:textId="77777777" w:rsidR="00004E9A" w:rsidRDefault="00004E9A" w:rsidP="00004E9A">
      <w:pPr>
        <w:ind w:left="720"/>
        <w:jc w:val="left"/>
        <w:rPr>
          <w:bCs/>
          <w:sz w:val="24"/>
          <w:szCs w:val="24"/>
        </w:rPr>
      </w:pPr>
    </w:p>
    <w:p w14:paraId="57F801A6" w14:textId="19F29758" w:rsidR="00004E9A" w:rsidRDefault="00004E9A" w:rsidP="00004E9A">
      <w:pPr>
        <w:pStyle w:val="ListParagraph"/>
        <w:numPr>
          <w:ilvl w:val="0"/>
          <w:numId w:val="1"/>
        </w:numPr>
        <w:jc w:val="left"/>
        <w:rPr>
          <w:b/>
          <w:bCs/>
          <w:sz w:val="24"/>
          <w:szCs w:val="24"/>
        </w:rPr>
      </w:pPr>
      <w:r w:rsidRPr="00846325">
        <w:rPr>
          <w:b/>
          <w:bCs/>
          <w:sz w:val="24"/>
          <w:szCs w:val="24"/>
        </w:rPr>
        <w:t>Discussion from Board</w:t>
      </w:r>
    </w:p>
    <w:p w14:paraId="7BEA39E3" w14:textId="22C35CAA" w:rsidR="00C67193" w:rsidRDefault="00076F3A" w:rsidP="00076F3A">
      <w:pPr>
        <w:pStyle w:val="ListParagraph"/>
        <w:jc w:val="left"/>
        <w:rPr>
          <w:sz w:val="24"/>
          <w:szCs w:val="24"/>
        </w:rPr>
      </w:pPr>
      <w:r w:rsidRPr="00076F3A">
        <w:rPr>
          <w:sz w:val="24"/>
          <w:szCs w:val="24"/>
        </w:rPr>
        <w:t xml:space="preserve">Mr. </w:t>
      </w:r>
      <w:r w:rsidR="00FD1AFC">
        <w:rPr>
          <w:sz w:val="24"/>
          <w:szCs w:val="24"/>
        </w:rPr>
        <w:t>Bertsch</w:t>
      </w:r>
      <w:r w:rsidRPr="00076F3A">
        <w:rPr>
          <w:sz w:val="24"/>
          <w:szCs w:val="24"/>
        </w:rPr>
        <w:t xml:space="preserve"> motioned to approve Application #BZA2021-</w:t>
      </w:r>
      <w:r w:rsidR="00FD1AFC">
        <w:rPr>
          <w:sz w:val="24"/>
          <w:szCs w:val="24"/>
        </w:rPr>
        <w:t>20</w:t>
      </w:r>
      <w:r w:rsidRPr="00076F3A">
        <w:rPr>
          <w:sz w:val="24"/>
          <w:szCs w:val="24"/>
        </w:rPr>
        <w:t xml:space="preserve">. Mr. </w:t>
      </w:r>
      <w:r w:rsidR="00FD1AFC">
        <w:rPr>
          <w:sz w:val="24"/>
          <w:szCs w:val="24"/>
        </w:rPr>
        <w:t>Bixler</w:t>
      </w:r>
      <w:r w:rsidRPr="00076F3A">
        <w:rPr>
          <w:sz w:val="24"/>
          <w:szCs w:val="24"/>
        </w:rPr>
        <w:t xml:space="preserve"> seconded. Roll Call: </w:t>
      </w:r>
      <w:r>
        <w:rPr>
          <w:sz w:val="24"/>
          <w:szCs w:val="24"/>
        </w:rPr>
        <w:t>Mr. Bertsch, Yes;</w:t>
      </w:r>
      <w:r w:rsidRPr="00076F3A">
        <w:rPr>
          <w:sz w:val="24"/>
          <w:szCs w:val="24"/>
        </w:rPr>
        <w:t xml:space="preserve"> Mr. Bixler, Yes; Mr. </w:t>
      </w:r>
      <w:r w:rsidR="00FD1AFC">
        <w:rPr>
          <w:sz w:val="24"/>
          <w:szCs w:val="24"/>
        </w:rPr>
        <w:t>Pitts</w:t>
      </w:r>
      <w:r w:rsidRPr="00076F3A">
        <w:rPr>
          <w:sz w:val="24"/>
          <w:szCs w:val="24"/>
        </w:rPr>
        <w:t xml:space="preserve">, Yes. </w:t>
      </w:r>
    </w:p>
    <w:p w14:paraId="0F403081" w14:textId="77777777" w:rsidR="00076F3A" w:rsidRPr="007E737E" w:rsidRDefault="00076F3A" w:rsidP="00076F3A">
      <w:pPr>
        <w:pStyle w:val="ListParagraph"/>
        <w:jc w:val="left"/>
        <w:rPr>
          <w:sz w:val="24"/>
          <w:szCs w:val="24"/>
        </w:rPr>
      </w:pPr>
    </w:p>
    <w:p w14:paraId="78F3B0C8" w14:textId="77777777" w:rsidR="00C74239" w:rsidRPr="00C74239" w:rsidRDefault="00C74239" w:rsidP="00C67193">
      <w:pPr>
        <w:pStyle w:val="ListParagraph"/>
        <w:numPr>
          <w:ilvl w:val="0"/>
          <w:numId w:val="1"/>
        </w:numPr>
        <w:jc w:val="left"/>
        <w:rPr>
          <w:b/>
          <w:bCs/>
          <w:sz w:val="24"/>
          <w:szCs w:val="24"/>
        </w:rPr>
      </w:pPr>
      <w:r>
        <w:rPr>
          <w:b/>
          <w:sz w:val="24"/>
          <w:szCs w:val="24"/>
        </w:rPr>
        <w:t xml:space="preserve">Reading of the Request </w:t>
      </w:r>
    </w:p>
    <w:p w14:paraId="1764BB62" w14:textId="77777777" w:rsidR="00C74239" w:rsidRPr="00D56904" w:rsidRDefault="00C74239" w:rsidP="00C74239">
      <w:pPr>
        <w:spacing w:after="200" w:line="276" w:lineRule="auto"/>
        <w:ind w:left="720"/>
        <w:jc w:val="left"/>
        <w:rPr>
          <w:sz w:val="24"/>
          <w:szCs w:val="24"/>
        </w:rPr>
      </w:pPr>
      <w:bookmarkStart w:id="0" w:name="_Hlk78361532"/>
      <w:r w:rsidRPr="00D56904">
        <w:rPr>
          <w:b/>
          <w:bCs/>
          <w:sz w:val="24"/>
          <w:szCs w:val="24"/>
        </w:rPr>
        <w:t xml:space="preserve">APPLICATION #BZA2021-21 </w:t>
      </w:r>
      <w:r w:rsidRPr="00D56904">
        <w:rPr>
          <w:sz w:val="24"/>
          <w:szCs w:val="24"/>
        </w:rPr>
        <w:t xml:space="preserve">A variance was requested by Brady Signs on behalf of the Sandusky Mall Co. for a property located at 4314 Milan Road (32-03119.000). The variance requested is for the addition of 316.9 square feet of wall signage whereas only 70 square feet is permitted, A variance of 246.9 square feet is requested. </w:t>
      </w:r>
    </w:p>
    <w:bookmarkEnd w:id="0"/>
    <w:p w14:paraId="2DD8B8F9" w14:textId="77777777" w:rsidR="008B6F53" w:rsidRPr="008B6F53" w:rsidRDefault="008B6F53" w:rsidP="008B6F53">
      <w:pPr>
        <w:jc w:val="left"/>
        <w:rPr>
          <w:b/>
          <w:bCs/>
          <w:sz w:val="24"/>
          <w:szCs w:val="24"/>
        </w:rPr>
      </w:pPr>
    </w:p>
    <w:p w14:paraId="24B1779C" w14:textId="363A9A74" w:rsidR="008B6F53" w:rsidRDefault="008B6F53" w:rsidP="008B6F53">
      <w:pPr>
        <w:pStyle w:val="ListParagraph"/>
        <w:numPr>
          <w:ilvl w:val="0"/>
          <w:numId w:val="1"/>
        </w:numPr>
        <w:jc w:val="left"/>
        <w:rPr>
          <w:b/>
          <w:bCs/>
          <w:sz w:val="24"/>
          <w:szCs w:val="24"/>
        </w:rPr>
      </w:pPr>
      <w:r>
        <w:rPr>
          <w:b/>
          <w:bCs/>
          <w:sz w:val="24"/>
          <w:szCs w:val="24"/>
        </w:rPr>
        <w:t>Staff Review</w:t>
      </w:r>
    </w:p>
    <w:p w14:paraId="4071C387" w14:textId="52C971D5" w:rsidR="008B6F53" w:rsidRDefault="008B6F53" w:rsidP="008B6F53">
      <w:pPr>
        <w:ind w:left="720"/>
        <w:jc w:val="left"/>
        <w:rPr>
          <w:sz w:val="24"/>
          <w:szCs w:val="24"/>
        </w:rPr>
      </w:pPr>
      <w:r w:rsidRPr="008B6F53">
        <w:rPr>
          <w:sz w:val="24"/>
          <w:szCs w:val="24"/>
        </w:rPr>
        <w:t xml:space="preserve">Ms. Murray stated the property is located at </w:t>
      </w:r>
      <w:r w:rsidR="00FD1AFC">
        <w:rPr>
          <w:sz w:val="24"/>
          <w:szCs w:val="24"/>
        </w:rPr>
        <w:t xml:space="preserve">4314 </w:t>
      </w:r>
      <w:r w:rsidRPr="008B6F53">
        <w:rPr>
          <w:sz w:val="24"/>
          <w:szCs w:val="24"/>
        </w:rPr>
        <w:t>Milan Rd</w:t>
      </w:r>
      <w:r w:rsidR="00FD1AFC">
        <w:rPr>
          <w:sz w:val="24"/>
          <w:szCs w:val="24"/>
        </w:rPr>
        <w:t xml:space="preserve">, in the Sandusky Mall complex. </w:t>
      </w:r>
      <w:r w:rsidR="003C28F2">
        <w:rPr>
          <w:sz w:val="24"/>
          <w:szCs w:val="24"/>
        </w:rPr>
        <w:t>Ms. Murray stated that i</w:t>
      </w:r>
      <w:r w:rsidR="00FD1AFC">
        <w:rPr>
          <w:sz w:val="24"/>
          <w:szCs w:val="24"/>
        </w:rPr>
        <w:t>t will be</w:t>
      </w:r>
      <w:r w:rsidR="003C28F2">
        <w:rPr>
          <w:sz w:val="24"/>
          <w:szCs w:val="24"/>
        </w:rPr>
        <w:t xml:space="preserve"> located at</w:t>
      </w:r>
      <w:r w:rsidR="00FD1AFC">
        <w:rPr>
          <w:sz w:val="24"/>
          <w:szCs w:val="24"/>
        </w:rPr>
        <w:t xml:space="preserve"> the end store of the complex right now</w:t>
      </w:r>
      <w:r w:rsidR="003C28F2">
        <w:rPr>
          <w:sz w:val="24"/>
          <w:szCs w:val="24"/>
        </w:rPr>
        <w:t>. Ms. Murray stated</w:t>
      </w:r>
      <w:r w:rsidR="00FD1AFC">
        <w:rPr>
          <w:sz w:val="24"/>
          <w:szCs w:val="24"/>
        </w:rPr>
        <w:t xml:space="preserve"> it is a corner store and it is very long and narrow – which is the reason for the variance</w:t>
      </w:r>
      <w:r w:rsidR="003C28F2">
        <w:rPr>
          <w:sz w:val="24"/>
          <w:szCs w:val="24"/>
        </w:rPr>
        <w:t xml:space="preserve"> </w:t>
      </w:r>
      <w:r w:rsidR="00A01AC0">
        <w:rPr>
          <w:sz w:val="24"/>
          <w:szCs w:val="24"/>
        </w:rPr>
        <w:t xml:space="preserve">because the </w:t>
      </w:r>
      <w:r w:rsidR="00FD1AFC">
        <w:rPr>
          <w:sz w:val="24"/>
          <w:szCs w:val="24"/>
        </w:rPr>
        <w:t xml:space="preserve">building </w:t>
      </w:r>
      <w:r w:rsidR="00A01AC0">
        <w:rPr>
          <w:sz w:val="24"/>
          <w:szCs w:val="24"/>
        </w:rPr>
        <w:t xml:space="preserve">has </w:t>
      </w:r>
      <w:proofErr w:type="gramStart"/>
      <w:r w:rsidR="00A01AC0">
        <w:rPr>
          <w:sz w:val="24"/>
          <w:szCs w:val="24"/>
        </w:rPr>
        <w:t>about  35</w:t>
      </w:r>
      <w:proofErr w:type="gramEnd"/>
      <w:r w:rsidR="00A01AC0">
        <w:rPr>
          <w:sz w:val="24"/>
          <w:szCs w:val="24"/>
        </w:rPr>
        <w:t xml:space="preserve">ft of </w:t>
      </w:r>
      <w:r w:rsidR="00FD1AFC">
        <w:rPr>
          <w:sz w:val="24"/>
          <w:szCs w:val="24"/>
        </w:rPr>
        <w:t xml:space="preserve">frontage and </w:t>
      </w:r>
      <w:r w:rsidR="00A01AC0">
        <w:rPr>
          <w:sz w:val="24"/>
          <w:szCs w:val="24"/>
        </w:rPr>
        <w:t>the Perkins Township</w:t>
      </w:r>
      <w:r w:rsidR="00FD1AFC">
        <w:rPr>
          <w:sz w:val="24"/>
          <w:szCs w:val="24"/>
        </w:rPr>
        <w:t xml:space="preserve"> regulations go off of building frontage for wall signs which is why it’s a larger variance requested. </w:t>
      </w:r>
      <w:r w:rsidR="00A01AC0">
        <w:rPr>
          <w:sz w:val="24"/>
          <w:szCs w:val="24"/>
        </w:rPr>
        <w:t>Ms. Murray stated that t</w:t>
      </w:r>
      <w:r w:rsidR="00FD1AFC">
        <w:rPr>
          <w:sz w:val="24"/>
          <w:szCs w:val="24"/>
        </w:rPr>
        <w:t xml:space="preserve">he property is zoned </w:t>
      </w:r>
      <w:r w:rsidR="00A01AC0">
        <w:rPr>
          <w:sz w:val="24"/>
          <w:szCs w:val="24"/>
        </w:rPr>
        <w:t>“</w:t>
      </w:r>
      <w:r w:rsidR="00FD1AFC">
        <w:rPr>
          <w:sz w:val="24"/>
          <w:szCs w:val="24"/>
        </w:rPr>
        <w:t>C-2</w:t>
      </w:r>
      <w:r w:rsidR="00A01AC0">
        <w:rPr>
          <w:sz w:val="24"/>
          <w:szCs w:val="24"/>
        </w:rPr>
        <w:t>”/General Commercial</w:t>
      </w:r>
      <w:r w:rsidR="00FD1AFC">
        <w:rPr>
          <w:sz w:val="24"/>
          <w:szCs w:val="24"/>
        </w:rPr>
        <w:t xml:space="preserve"> surrounded by </w:t>
      </w:r>
      <w:r w:rsidR="00A01AC0">
        <w:rPr>
          <w:sz w:val="24"/>
          <w:szCs w:val="24"/>
        </w:rPr>
        <w:t>“</w:t>
      </w:r>
      <w:r w:rsidR="00FD1AFC">
        <w:rPr>
          <w:sz w:val="24"/>
          <w:szCs w:val="24"/>
        </w:rPr>
        <w:t>C-2</w:t>
      </w:r>
      <w:r w:rsidR="00A01AC0">
        <w:rPr>
          <w:sz w:val="24"/>
          <w:szCs w:val="24"/>
        </w:rPr>
        <w:t>”/General Commercial</w:t>
      </w:r>
      <w:r w:rsidR="00FD1AFC">
        <w:rPr>
          <w:sz w:val="24"/>
          <w:szCs w:val="24"/>
        </w:rPr>
        <w:t xml:space="preserve"> properties</w:t>
      </w:r>
      <w:r w:rsidR="00A01AC0">
        <w:rPr>
          <w:sz w:val="24"/>
          <w:szCs w:val="24"/>
        </w:rPr>
        <w:t xml:space="preserve">. Ms. Murray </w:t>
      </w:r>
      <w:r w:rsidR="00BC715E">
        <w:rPr>
          <w:sz w:val="24"/>
          <w:szCs w:val="24"/>
        </w:rPr>
        <w:t>stated we</w:t>
      </w:r>
      <w:r w:rsidR="00FD1AFC">
        <w:rPr>
          <w:sz w:val="24"/>
          <w:szCs w:val="24"/>
        </w:rPr>
        <w:t xml:space="preserve"> had a similar application for 5 Below about 5-6 months ago</w:t>
      </w:r>
      <w:r w:rsidR="00A01AC0">
        <w:rPr>
          <w:sz w:val="24"/>
          <w:szCs w:val="24"/>
        </w:rPr>
        <w:t xml:space="preserve"> also</w:t>
      </w:r>
      <w:r w:rsidR="00FD1AFC">
        <w:rPr>
          <w:sz w:val="24"/>
          <w:szCs w:val="24"/>
        </w:rPr>
        <w:t xml:space="preserve"> kind of </w:t>
      </w:r>
      <w:proofErr w:type="spellStart"/>
      <w:proofErr w:type="gramStart"/>
      <w:r w:rsidR="00FD1AFC">
        <w:rPr>
          <w:sz w:val="24"/>
          <w:szCs w:val="24"/>
        </w:rPr>
        <w:t>a</w:t>
      </w:r>
      <w:proofErr w:type="spellEnd"/>
      <w:proofErr w:type="gramEnd"/>
      <w:r w:rsidR="00FD1AFC">
        <w:rPr>
          <w:sz w:val="24"/>
          <w:szCs w:val="24"/>
        </w:rPr>
        <w:t xml:space="preserve"> end cap store. </w:t>
      </w:r>
      <w:r w:rsidR="00A01AC0">
        <w:rPr>
          <w:sz w:val="24"/>
          <w:szCs w:val="24"/>
        </w:rPr>
        <w:t xml:space="preserve">Ms. Murray stated </w:t>
      </w:r>
      <w:r w:rsidR="00FD1AFC">
        <w:rPr>
          <w:sz w:val="24"/>
          <w:szCs w:val="24"/>
        </w:rPr>
        <w:t xml:space="preserve">our code </w:t>
      </w:r>
      <w:r w:rsidR="00A01AC0">
        <w:rPr>
          <w:sz w:val="24"/>
          <w:szCs w:val="24"/>
        </w:rPr>
        <w:t xml:space="preserve">doesn’t account for corner stores and </w:t>
      </w:r>
      <w:proofErr w:type="gramStart"/>
      <w:r w:rsidR="00A01AC0">
        <w:rPr>
          <w:sz w:val="24"/>
          <w:szCs w:val="24"/>
        </w:rPr>
        <w:t xml:space="preserve">this </w:t>
      </w:r>
      <w:r w:rsidR="00FD1AFC">
        <w:rPr>
          <w:sz w:val="24"/>
          <w:szCs w:val="24"/>
        </w:rPr>
        <w:t xml:space="preserve"> is</w:t>
      </w:r>
      <w:proofErr w:type="gramEnd"/>
      <w:r w:rsidR="00FD1AFC">
        <w:rPr>
          <w:sz w:val="24"/>
          <w:szCs w:val="24"/>
        </w:rPr>
        <w:t xml:space="preserve"> how we have to proceed </w:t>
      </w:r>
      <w:r w:rsidR="00A01AC0">
        <w:rPr>
          <w:sz w:val="24"/>
          <w:szCs w:val="24"/>
        </w:rPr>
        <w:t xml:space="preserve">with this application and signage. </w:t>
      </w:r>
    </w:p>
    <w:p w14:paraId="7691C4A3" w14:textId="5131A47D" w:rsidR="00FD1AFC" w:rsidRDefault="00FD1AFC" w:rsidP="008B6F53">
      <w:pPr>
        <w:ind w:left="720"/>
        <w:jc w:val="left"/>
        <w:rPr>
          <w:sz w:val="24"/>
          <w:szCs w:val="24"/>
        </w:rPr>
      </w:pPr>
    </w:p>
    <w:p w14:paraId="70D061A7" w14:textId="29A157E7" w:rsidR="008B6F53" w:rsidRPr="008B6F53" w:rsidRDefault="00FD1AFC" w:rsidP="008B6F53">
      <w:pPr>
        <w:ind w:left="720"/>
        <w:jc w:val="left"/>
        <w:rPr>
          <w:sz w:val="24"/>
          <w:szCs w:val="24"/>
        </w:rPr>
      </w:pPr>
      <w:r>
        <w:rPr>
          <w:sz w:val="24"/>
          <w:szCs w:val="24"/>
        </w:rPr>
        <w:t>No comments from departments – no objections and the planning department recommends the approval of this application.</w:t>
      </w:r>
    </w:p>
    <w:p w14:paraId="7486CCEF" w14:textId="77777777" w:rsidR="008B6F53" w:rsidRDefault="008B6F53" w:rsidP="008B6F53">
      <w:pPr>
        <w:ind w:left="720"/>
        <w:jc w:val="left"/>
        <w:rPr>
          <w:bCs/>
          <w:sz w:val="24"/>
          <w:szCs w:val="24"/>
        </w:rPr>
      </w:pPr>
    </w:p>
    <w:p w14:paraId="3B554F20" w14:textId="77777777" w:rsidR="008B6F53" w:rsidRPr="008B6F53" w:rsidRDefault="008B6F53" w:rsidP="008B6F53">
      <w:pPr>
        <w:pStyle w:val="ListParagraph"/>
        <w:rPr>
          <w:b/>
          <w:bCs/>
          <w:sz w:val="24"/>
          <w:szCs w:val="24"/>
        </w:rPr>
      </w:pPr>
    </w:p>
    <w:p w14:paraId="3484FE58" w14:textId="6D7C469B" w:rsidR="00BB61B5" w:rsidRDefault="00FD1AFC" w:rsidP="00BB61B5">
      <w:pPr>
        <w:pStyle w:val="ListParagraph"/>
        <w:numPr>
          <w:ilvl w:val="0"/>
          <w:numId w:val="1"/>
        </w:numPr>
        <w:jc w:val="left"/>
        <w:rPr>
          <w:b/>
          <w:bCs/>
          <w:sz w:val="24"/>
          <w:szCs w:val="24"/>
        </w:rPr>
      </w:pPr>
      <w:r>
        <w:rPr>
          <w:b/>
          <w:bCs/>
          <w:sz w:val="24"/>
          <w:szCs w:val="24"/>
        </w:rPr>
        <w:t xml:space="preserve">Close Public Hearing/Open Public Meeting </w:t>
      </w:r>
    </w:p>
    <w:p w14:paraId="44A5A3B0" w14:textId="754D0BD0" w:rsidR="00FD1AFC" w:rsidRDefault="00FD1AFC" w:rsidP="00FD1AFC">
      <w:pPr>
        <w:pStyle w:val="ListParagraph"/>
        <w:jc w:val="left"/>
        <w:rPr>
          <w:bCs/>
          <w:sz w:val="24"/>
          <w:szCs w:val="24"/>
        </w:rPr>
      </w:pPr>
      <w:r w:rsidRPr="00FD1AFC">
        <w:rPr>
          <w:bCs/>
          <w:sz w:val="24"/>
          <w:szCs w:val="24"/>
        </w:rPr>
        <w:t>Mr. Pitts asked for a motion to close the public hearing and open the public meeting.</w:t>
      </w:r>
    </w:p>
    <w:p w14:paraId="27CB1C75" w14:textId="360F82A8" w:rsidR="00FD1AFC" w:rsidRDefault="00FD1AFC" w:rsidP="00FD1AFC">
      <w:pPr>
        <w:pStyle w:val="ListParagraph"/>
        <w:jc w:val="left"/>
        <w:rPr>
          <w:bCs/>
          <w:sz w:val="24"/>
          <w:szCs w:val="24"/>
        </w:rPr>
      </w:pPr>
    </w:p>
    <w:p w14:paraId="51E91579" w14:textId="0F81037A" w:rsidR="00CD44A3" w:rsidRPr="00CD44A3" w:rsidRDefault="00CD44A3" w:rsidP="00CD44A3">
      <w:pPr>
        <w:pStyle w:val="ListParagraph"/>
        <w:jc w:val="left"/>
        <w:rPr>
          <w:bCs/>
          <w:sz w:val="24"/>
          <w:szCs w:val="24"/>
        </w:rPr>
      </w:pPr>
      <w:r>
        <w:rPr>
          <w:bCs/>
          <w:sz w:val="24"/>
          <w:szCs w:val="24"/>
        </w:rPr>
        <w:t xml:space="preserve">Mr. Bertsch motioned Mr. Bixler seconded.  Mr. Bertsch, </w:t>
      </w:r>
      <w:proofErr w:type="gramStart"/>
      <w:r>
        <w:rPr>
          <w:bCs/>
          <w:sz w:val="24"/>
          <w:szCs w:val="24"/>
        </w:rPr>
        <w:t>Yes</w:t>
      </w:r>
      <w:proofErr w:type="gramEnd"/>
      <w:r>
        <w:rPr>
          <w:bCs/>
          <w:sz w:val="24"/>
          <w:szCs w:val="24"/>
        </w:rPr>
        <w:t xml:space="preserve">; Mr. Bixler, Yes; Mr. Pitts, Yes. </w:t>
      </w:r>
    </w:p>
    <w:p w14:paraId="53AD9122" w14:textId="77777777" w:rsidR="00FD1AFC" w:rsidRDefault="00FD1AFC" w:rsidP="00FD1AFC">
      <w:pPr>
        <w:pStyle w:val="ListParagraph"/>
        <w:jc w:val="left"/>
        <w:rPr>
          <w:b/>
          <w:bCs/>
          <w:sz w:val="24"/>
          <w:szCs w:val="24"/>
        </w:rPr>
      </w:pPr>
    </w:p>
    <w:p w14:paraId="3CEEEEAB" w14:textId="01DF79B7" w:rsidR="00FD1AFC" w:rsidRPr="00846325" w:rsidRDefault="00FD1AFC" w:rsidP="00BB61B5">
      <w:pPr>
        <w:pStyle w:val="ListParagraph"/>
        <w:numPr>
          <w:ilvl w:val="0"/>
          <w:numId w:val="1"/>
        </w:numPr>
        <w:jc w:val="left"/>
        <w:rPr>
          <w:b/>
          <w:bCs/>
          <w:sz w:val="24"/>
          <w:szCs w:val="24"/>
        </w:rPr>
      </w:pPr>
      <w:r>
        <w:rPr>
          <w:b/>
          <w:bCs/>
          <w:sz w:val="24"/>
          <w:szCs w:val="24"/>
        </w:rPr>
        <w:t>Discussion from Board</w:t>
      </w:r>
    </w:p>
    <w:p w14:paraId="6D1E3C53" w14:textId="7C1B318A" w:rsidR="00BB61B5" w:rsidRDefault="00BB61B5" w:rsidP="00BB61B5">
      <w:pPr>
        <w:ind w:left="720"/>
        <w:jc w:val="left"/>
        <w:rPr>
          <w:sz w:val="24"/>
          <w:szCs w:val="24"/>
        </w:rPr>
      </w:pPr>
      <w:r>
        <w:rPr>
          <w:sz w:val="24"/>
          <w:szCs w:val="24"/>
        </w:rPr>
        <w:t xml:space="preserve">Mr. Pitts </w:t>
      </w:r>
      <w:r w:rsidR="00CD44A3">
        <w:rPr>
          <w:sz w:val="24"/>
          <w:szCs w:val="24"/>
        </w:rPr>
        <w:t>asked for a motion to approve</w:t>
      </w:r>
      <w:r>
        <w:rPr>
          <w:sz w:val="24"/>
          <w:szCs w:val="24"/>
        </w:rPr>
        <w:t xml:space="preserve"> Application #BZA2021-</w:t>
      </w:r>
      <w:r w:rsidR="00FD1AFC">
        <w:rPr>
          <w:sz w:val="24"/>
          <w:szCs w:val="24"/>
        </w:rPr>
        <w:t>21</w:t>
      </w:r>
      <w:r>
        <w:rPr>
          <w:sz w:val="24"/>
          <w:szCs w:val="24"/>
        </w:rPr>
        <w:t xml:space="preserve">. </w:t>
      </w:r>
      <w:r w:rsidR="00CD44A3">
        <w:rPr>
          <w:sz w:val="24"/>
          <w:szCs w:val="24"/>
        </w:rPr>
        <w:t>Mr. Bertsch motioned Mr. Bixler seconded</w:t>
      </w:r>
      <w:r>
        <w:rPr>
          <w:sz w:val="24"/>
          <w:szCs w:val="24"/>
        </w:rPr>
        <w:t>. Roll Call: Mr. Bertsch, Yes; Mr. Bixler, Yes; Yes; Mr.</w:t>
      </w:r>
      <w:r w:rsidR="00CD44A3">
        <w:rPr>
          <w:sz w:val="24"/>
          <w:szCs w:val="24"/>
        </w:rPr>
        <w:t xml:space="preserve"> Pitts</w:t>
      </w:r>
      <w:r>
        <w:rPr>
          <w:sz w:val="24"/>
          <w:szCs w:val="24"/>
        </w:rPr>
        <w:t xml:space="preserve">, Yes. </w:t>
      </w:r>
    </w:p>
    <w:p w14:paraId="42222F7F" w14:textId="77777777" w:rsidR="00BB61B5" w:rsidRPr="00BB61B5" w:rsidRDefault="00BB61B5" w:rsidP="00AD55D4">
      <w:pPr>
        <w:pStyle w:val="ListParagraph"/>
        <w:jc w:val="left"/>
        <w:rPr>
          <w:bCs/>
          <w:sz w:val="24"/>
          <w:szCs w:val="24"/>
        </w:rPr>
      </w:pPr>
    </w:p>
    <w:p w14:paraId="0D5F99B3" w14:textId="77777777" w:rsidR="00C74239" w:rsidRPr="00C74239" w:rsidRDefault="00C74239" w:rsidP="00C74239">
      <w:pPr>
        <w:pStyle w:val="ListParagraph"/>
        <w:numPr>
          <w:ilvl w:val="0"/>
          <w:numId w:val="1"/>
        </w:numPr>
        <w:jc w:val="left"/>
        <w:rPr>
          <w:b/>
          <w:bCs/>
          <w:sz w:val="24"/>
          <w:szCs w:val="24"/>
        </w:rPr>
      </w:pPr>
      <w:r>
        <w:rPr>
          <w:b/>
          <w:sz w:val="24"/>
          <w:szCs w:val="24"/>
        </w:rPr>
        <w:t xml:space="preserve">Reading of the Request </w:t>
      </w:r>
    </w:p>
    <w:p w14:paraId="2003EBAD" w14:textId="5E7E1359" w:rsidR="00474063" w:rsidRPr="00C74239" w:rsidRDefault="00C74239" w:rsidP="00C74239">
      <w:pPr>
        <w:spacing w:after="200" w:line="276" w:lineRule="auto"/>
        <w:ind w:left="720"/>
        <w:jc w:val="left"/>
        <w:rPr>
          <w:sz w:val="24"/>
          <w:szCs w:val="24"/>
        </w:rPr>
      </w:pPr>
      <w:r w:rsidRPr="00D56904">
        <w:rPr>
          <w:b/>
          <w:bCs/>
          <w:sz w:val="24"/>
          <w:szCs w:val="24"/>
        </w:rPr>
        <w:t>APPLICATION #BZA2021-22</w:t>
      </w:r>
      <w:r w:rsidRPr="00D56904">
        <w:rPr>
          <w:sz w:val="24"/>
          <w:szCs w:val="24"/>
        </w:rPr>
        <w:t xml:space="preserve"> Mac Building and Development LLC requested a variance on behalf of Mike </w:t>
      </w:r>
      <w:proofErr w:type="spellStart"/>
      <w:r w:rsidRPr="00D56904">
        <w:rPr>
          <w:sz w:val="24"/>
          <w:szCs w:val="24"/>
        </w:rPr>
        <w:t>Ivoska</w:t>
      </w:r>
      <w:proofErr w:type="spellEnd"/>
      <w:r w:rsidRPr="00D56904">
        <w:rPr>
          <w:sz w:val="24"/>
          <w:szCs w:val="24"/>
        </w:rPr>
        <w:t xml:space="preserve"> for a property located at 1113 E. Bogart Road. The variance requested was for front yard setback of 72 +/- feet whereas section 25.2(4) of the Perkins Township Zoning Resolution requires an </w:t>
      </w:r>
      <w:proofErr w:type="gramStart"/>
      <w:r w:rsidRPr="00D56904">
        <w:rPr>
          <w:sz w:val="24"/>
          <w:szCs w:val="24"/>
        </w:rPr>
        <w:t>80 foot</w:t>
      </w:r>
      <w:proofErr w:type="gramEnd"/>
      <w:r w:rsidRPr="00D56904">
        <w:rPr>
          <w:sz w:val="24"/>
          <w:szCs w:val="24"/>
        </w:rPr>
        <w:t xml:space="preserve"> front yard setback. </w:t>
      </w:r>
    </w:p>
    <w:p w14:paraId="20FCDF01" w14:textId="77777777" w:rsidR="00474063" w:rsidRPr="00474063" w:rsidRDefault="00474063" w:rsidP="00474063">
      <w:pPr>
        <w:jc w:val="left"/>
        <w:rPr>
          <w:b/>
          <w:bCs/>
          <w:sz w:val="24"/>
          <w:szCs w:val="24"/>
        </w:rPr>
      </w:pPr>
    </w:p>
    <w:p w14:paraId="69A8D6E6" w14:textId="367CA83F" w:rsidR="00474063" w:rsidRPr="00474063" w:rsidRDefault="00474063" w:rsidP="00474063">
      <w:pPr>
        <w:pStyle w:val="ListParagraph"/>
        <w:numPr>
          <w:ilvl w:val="0"/>
          <w:numId w:val="1"/>
        </w:numPr>
        <w:jc w:val="left"/>
        <w:rPr>
          <w:bCs/>
          <w:sz w:val="24"/>
          <w:szCs w:val="24"/>
        </w:rPr>
      </w:pPr>
      <w:r>
        <w:rPr>
          <w:b/>
          <w:sz w:val="24"/>
          <w:szCs w:val="24"/>
        </w:rPr>
        <w:t>Staff Report</w:t>
      </w:r>
    </w:p>
    <w:p w14:paraId="1DB47606" w14:textId="26250BEA" w:rsidR="00CD44A3" w:rsidRDefault="00474063" w:rsidP="00CD44A3">
      <w:pPr>
        <w:ind w:left="720"/>
        <w:jc w:val="left"/>
        <w:rPr>
          <w:bCs/>
          <w:sz w:val="24"/>
          <w:szCs w:val="24"/>
        </w:rPr>
      </w:pPr>
      <w:r>
        <w:rPr>
          <w:bCs/>
          <w:sz w:val="24"/>
          <w:szCs w:val="24"/>
        </w:rPr>
        <w:t>Ms. Murray state</w:t>
      </w:r>
      <w:r w:rsidR="00A01AC0">
        <w:rPr>
          <w:bCs/>
          <w:sz w:val="24"/>
          <w:szCs w:val="24"/>
        </w:rPr>
        <w:t>d</w:t>
      </w:r>
      <w:r w:rsidR="00B00C1A">
        <w:rPr>
          <w:bCs/>
          <w:sz w:val="24"/>
          <w:szCs w:val="24"/>
        </w:rPr>
        <w:t xml:space="preserve"> that</w:t>
      </w:r>
      <w:r>
        <w:rPr>
          <w:bCs/>
          <w:sz w:val="24"/>
          <w:szCs w:val="24"/>
        </w:rPr>
        <w:t xml:space="preserve"> the property is located at </w:t>
      </w:r>
      <w:r w:rsidR="00CD44A3">
        <w:rPr>
          <w:bCs/>
          <w:sz w:val="24"/>
          <w:szCs w:val="24"/>
        </w:rPr>
        <w:t>1113 E Bogart</w:t>
      </w:r>
      <w:r>
        <w:rPr>
          <w:bCs/>
          <w:sz w:val="24"/>
          <w:szCs w:val="24"/>
        </w:rPr>
        <w:t xml:space="preserve"> Rd</w:t>
      </w:r>
      <w:r w:rsidR="00CD44A3">
        <w:rPr>
          <w:bCs/>
          <w:sz w:val="24"/>
          <w:szCs w:val="24"/>
        </w:rPr>
        <w:t>.</w:t>
      </w:r>
      <w:r>
        <w:rPr>
          <w:bCs/>
          <w:sz w:val="24"/>
          <w:szCs w:val="24"/>
        </w:rPr>
        <w:t xml:space="preserve"> </w:t>
      </w:r>
      <w:r w:rsidR="00B00C1A">
        <w:rPr>
          <w:bCs/>
          <w:sz w:val="24"/>
          <w:szCs w:val="24"/>
        </w:rPr>
        <w:t>and a p</w:t>
      </w:r>
      <w:r w:rsidR="005F2757">
        <w:rPr>
          <w:bCs/>
          <w:sz w:val="24"/>
          <w:szCs w:val="24"/>
        </w:rPr>
        <w:t>ortion of the house had a house fire, and to rebuild</w:t>
      </w:r>
      <w:r w:rsidR="00B00C1A">
        <w:rPr>
          <w:bCs/>
          <w:sz w:val="24"/>
          <w:szCs w:val="24"/>
        </w:rPr>
        <w:t xml:space="preserve"> from the existing foundation</w:t>
      </w:r>
      <w:r w:rsidR="005F2757">
        <w:rPr>
          <w:bCs/>
          <w:sz w:val="24"/>
          <w:szCs w:val="24"/>
        </w:rPr>
        <w:t xml:space="preserve"> they need a variance</w:t>
      </w:r>
      <w:r w:rsidR="00B00C1A">
        <w:rPr>
          <w:bCs/>
          <w:sz w:val="24"/>
          <w:szCs w:val="24"/>
        </w:rPr>
        <w:t>. Ms. Murray stated that t</w:t>
      </w:r>
      <w:r w:rsidR="005F2757">
        <w:rPr>
          <w:bCs/>
          <w:sz w:val="24"/>
          <w:szCs w:val="24"/>
        </w:rPr>
        <w:t>he setback on Bogart Rd</w:t>
      </w:r>
      <w:r w:rsidR="00B00C1A">
        <w:rPr>
          <w:bCs/>
          <w:sz w:val="24"/>
          <w:szCs w:val="24"/>
        </w:rPr>
        <w:t>.</w:t>
      </w:r>
      <w:r w:rsidR="005F2757">
        <w:rPr>
          <w:bCs/>
          <w:sz w:val="24"/>
          <w:szCs w:val="24"/>
        </w:rPr>
        <w:t xml:space="preserve"> is 80 ft from the ROW, so </w:t>
      </w:r>
      <w:r w:rsidR="00B00C1A">
        <w:rPr>
          <w:bCs/>
          <w:sz w:val="24"/>
          <w:szCs w:val="24"/>
        </w:rPr>
        <w:t xml:space="preserve">the variance requested would </w:t>
      </w:r>
      <w:proofErr w:type="gramStart"/>
      <w:r w:rsidR="00B00C1A">
        <w:rPr>
          <w:bCs/>
          <w:sz w:val="24"/>
          <w:szCs w:val="24"/>
        </w:rPr>
        <w:t xml:space="preserve">approximately </w:t>
      </w:r>
      <w:r w:rsidR="005F2757">
        <w:rPr>
          <w:bCs/>
          <w:sz w:val="24"/>
          <w:szCs w:val="24"/>
        </w:rPr>
        <w:t xml:space="preserve"> 8</w:t>
      </w:r>
      <w:proofErr w:type="gramEnd"/>
      <w:r w:rsidR="005F2757">
        <w:rPr>
          <w:bCs/>
          <w:sz w:val="24"/>
          <w:szCs w:val="24"/>
        </w:rPr>
        <w:t xml:space="preserve"> </w:t>
      </w:r>
      <w:proofErr w:type="spellStart"/>
      <w:r w:rsidR="005F2757">
        <w:rPr>
          <w:bCs/>
          <w:sz w:val="24"/>
          <w:szCs w:val="24"/>
        </w:rPr>
        <w:t>ft</w:t>
      </w:r>
      <w:r w:rsidR="00B00C1A">
        <w:rPr>
          <w:bCs/>
          <w:sz w:val="24"/>
          <w:szCs w:val="24"/>
        </w:rPr>
        <w:t>.Ms</w:t>
      </w:r>
      <w:proofErr w:type="spellEnd"/>
      <w:r w:rsidR="00B00C1A">
        <w:rPr>
          <w:bCs/>
          <w:sz w:val="24"/>
          <w:szCs w:val="24"/>
        </w:rPr>
        <w:t xml:space="preserve">. Murray stated that this property is </w:t>
      </w:r>
      <w:r w:rsidR="005F2757">
        <w:rPr>
          <w:bCs/>
          <w:sz w:val="24"/>
          <w:szCs w:val="24"/>
        </w:rPr>
        <w:t xml:space="preserve"> zoned </w:t>
      </w:r>
      <w:r w:rsidR="00B00C1A">
        <w:rPr>
          <w:bCs/>
          <w:sz w:val="24"/>
          <w:szCs w:val="24"/>
        </w:rPr>
        <w:t>“</w:t>
      </w:r>
      <w:r w:rsidR="005F2757">
        <w:rPr>
          <w:bCs/>
          <w:sz w:val="24"/>
          <w:szCs w:val="24"/>
        </w:rPr>
        <w:t>R-1</w:t>
      </w:r>
      <w:r w:rsidR="00B00C1A">
        <w:rPr>
          <w:bCs/>
          <w:sz w:val="24"/>
          <w:szCs w:val="24"/>
        </w:rPr>
        <w:t>”/</w:t>
      </w:r>
      <w:r w:rsidR="005F2757">
        <w:rPr>
          <w:bCs/>
          <w:sz w:val="24"/>
          <w:szCs w:val="24"/>
        </w:rPr>
        <w:t>Single Family</w:t>
      </w:r>
      <w:r w:rsidR="00B00C1A">
        <w:rPr>
          <w:bCs/>
          <w:sz w:val="24"/>
          <w:szCs w:val="24"/>
        </w:rPr>
        <w:t xml:space="preserve"> </w:t>
      </w:r>
      <w:r w:rsidR="00BC715E">
        <w:rPr>
          <w:bCs/>
          <w:sz w:val="24"/>
          <w:szCs w:val="24"/>
        </w:rPr>
        <w:t>Residential</w:t>
      </w:r>
      <w:r w:rsidR="00B00C1A">
        <w:rPr>
          <w:bCs/>
          <w:sz w:val="24"/>
          <w:szCs w:val="24"/>
        </w:rPr>
        <w:t xml:space="preserve"> and</w:t>
      </w:r>
      <w:r w:rsidR="005F2757">
        <w:rPr>
          <w:bCs/>
          <w:sz w:val="24"/>
          <w:szCs w:val="24"/>
        </w:rPr>
        <w:t xml:space="preserve"> properties to the East are zone </w:t>
      </w:r>
      <w:r w:rsidR="00B00C1A">
        <w:rPr>
          <w:bCs/>
          <w:sz w:val="24"/>
          <w:szCs w:val="24"/>
        </w:rPr>
        <w:t>“</w:t>
      </w:r>
      <w:r w:rsidR="005F2757">
        <w:rPr>
          <w:bCs/>
          <w:sz w:val="24"/>
          <w:szCs w:val="24"/>
        </w:rPr>
        <w:t>R-2</w:t>
      </w:r>
      <w:r w:rsidR="00B00C1A">
        <w:rPr>
          <w:bCs/>
          <w:sz w:val="24"/>
          <w:szCs w:val="24"/>
        </w:rPr>
        <w:t>”/</w:t>
      </w:r>
      <w:proofErr w:type="spellStart"/>
      <w:r w:rsidR="00B00C1A">
        <w:rPr>
          <w:bCs/>
          <w:sz w:val="24"/>
          <w:szCs w:val="24"/>
        </w:rPr>
        <w:t>Multi family</w:t>
      </w:r>
      <w:proofErr w:type="spellEnd"/>
      <w:r w:rsidR="00B00C1A">
        <w:rPr>
          <w:bCs/>
          <w:sz w:val="24"/>
          <w:szCs w:val="24"/>
        </w:rPr>
        <w:t xml:space="preserve"> residential</w:t>
      </w:r>
      <w:r w:rsidR="005F2757">
        <w:rPr>
          <w:bCs/>
          <w:sz w:val="24"/>
          <w:szCs w:val="24"/>
        </w:rPr>
        <w:t xml:space="preserve">. </w:t>
      </w:r>
    </w:p>
    <w:p w14:paraId="298795D2" w14:textId="518B54DB" w:rsidR="005F2757" w:rsidRDefault="005F2757" w:rsidP="00CD44A3">
      <w:pPr>
        <w:ind w:left="720"/>
        <w:jc w:val="left"/>
        <w:rPr>
          <w:bCs/>
          <w:sz w:val="24"/>
          <w:szCs w:val="24"/>
        </w:rPr>
      </w:pPr>
    </w:p>
    <w:p w14:paraId="69433EE8" w14:textId="5AE88895" w:rsidR="005F2757" w:rsidRDefault="00B00C1A" w:rsidP="00CD44A3">
      <w:pPr>
        <w:ind w:left="720"/>
        <w:jc w:val="left"/>
        <w:rPr>
          <w:bCs/>
          <w:sz w:val="24"/>
          <w:szCs w:val="24"/>
        </w:rPr>
      </w:pPr>
      <w:r>
        <w:rPr>
          <w:bCs/>
          <w:sz w:val="24"/>
          <w:szCs w:val="24"/>
        </w:rPr>
        <w:t>Ms. Murray stated that s</w:t>
      </w:r>
      <w:r w:rsidR="005F2757">
        <w:rPr>
          <w:bCs/>
          <w:sz w:val="24"/>
          <w:szCs w:val="24"/>
        </w:rPr>
        <w:t xml:space="preserve">taff didn’t have and comments or concerns on this application. The intention is to just build from the existing foundation on the property. The planning department recommends the approval of this application. </w:t>
      </w:r>
    </w:p>
    <w:p w14:paraId="6DF3B1B6" w14:textId="38F593C5" w:rsidR="005F2757" w:rsidRDefault="005F2757" w:rsidP="00CD44A3">
      <w:pPr>
        <w:ind w:left="720"/>
        <w:jc w:val="left"/>
        <w:rPr>
          <w:bCs/>
          <w:sz w:val="24"/>
          <w:szCs w:val="24"/>
        </w:rPr>
      </w:pPr>
    </w:p>
    <w:p w14:paraId="11396C6D" w14:textId="77777777" w:rsidR="00EA3DA3" w:rsidRPr="00EA3DA3" w:rsidRDefault="00EA3DA3" w:rsidP="00EA3DA3">
      <w:pPr>
        <w:jc w:val="left"/>
        <w:rPr>
          <w:bCs/>
          <w:sz w:val="24"/>
          <w:szCs w:val="24"/>
        </w:rPr>
      </w:pPr>
    </w:p>
    <w:p w14:paraId="1109AD98" w14:textId="0339EC2F" w:rsidR="008B6F53" w:rsidRDefault="008B6F53" w:rsidP="008B6F53">
      <w:pPr>
        <w:pStyle w:val="ListParagraph"/>
        <w:numPr>
          <w:ilvl w:val="0"/>
          <w:numId w:val="1"/>
        </w:numPr>
        <w:jc w:val="left"/>
        <w:rPr>
          <w:b/>
          <w:bCs/>
          <w:sz w:val="24"/>
          <w:szCs w:val="24"/>
        </w:rPr>
      </w:pPr>
      <w:r>
        <w:rPr>
          <w:b/>
          <w:bCs/>
          <w:sz w:val="24"/>
          <w:szCs w:val="24"/>
        </w:rPr>
        <w:t>Discussion from Board</w:t>
      </w:r>
    </w:p>
    <w:p w14:paraId="60266BA3" w14:textId="2453BFC2" w:rsidR="00D2294F" w:rsidRDefault="005F2757" w:rsidP="00D2294F">
      <w:pPr>
        <w:ind w:left="720"/>
        <w:jc w:val="left"/>
        <w:rPr>
          <w:sz w:val="24"/>
          <w:szCs w:val="24"/>
        </w:rPr>
      </w:pPr>
      <w:r>
        <w:rPr>
          <w:sz w:val="24"/>
          <w:szCs w:val="24"/>
        </w:rPr>
        <w:t xml:space="preserve">Mr. Pitts asked for a motion to table this application. </w:t>
      </w:r>
    </w:p>
    <w:p w14:paraId="0816ED7D" w14:textId="72A195AC" w:rsidR="00701762" w:rsidRDefault="00701762" w:rsidP="00D2294F">
      <w:pPr>
        <w:ind w:left="720"/>
        <w:jc w:val="left"/>
        <w:rPr>
          <w:sz w:val="24"/>
          <w:szCs w:val="24"/>
        </w:rPr>
      </w:pPr>
    </w:p>
    <w:p w14:paraId="703D5932" w14:textId="51AE7C2F" w:rsidR="00DB6460" w:rsidRDefault="00701762" w:rsidP="00C74239">
      <w:pPr>
        <w:pStyle w:val="ListParagraph"/>
        <w:jc w:val="left"/>
        <w:rPr>
          <w:sz w:val="24"/>
          <w:szCs w:val="24"/>
        </w:rPr>
      </w:pPr>
      <w:r w:rsidRPr="00076F3A">
        <w:rPr>
          <w:sz w:val="24"/>
          <w:szCs w:val="24"/>
        </w:rPr>
        <w:t xml:space="preserve">Mr. </w:t>
      </w:r>
      <w:r>
        <w:rPr>
          <w:sz w:val="24"/>
          <w:szCs w:val="24"/>
        </w:rPr>
        <w:t xml:space="preserve">Bertsch </w:t>
      </w:r>
      <w:r w:rsidRPr="00076F3A">
        <w:rPr>
          <w:sz w:val="24"/>
          <w:szCs w:val="24"/>
        </w:rPr>
        <w:t xml:space="preserve">motioned to </w:t>
      </w:r>
      <w:r w:rsidR="005F2757">
        <w:rPr>
          <w:sz w:val="24"/>
          <w:szCs w:val="24"/>
        </w:rPr>
        <w:t>table</w:t>
      </w:r>
      <w:r w:rsidRPr="00076F3A">
        <w:rPr>
          <w:sz w:val="24"/>
          <w:szCs w:val="24"/>
        </w:rPr>
        <w:t xml:space="preserve"> Application #BZA2021-</w:t>
      </w:r>
      <w:r w:rsidR="005F2757">
        <w:rPr>
          <w:sz w:val="24"/>
          <w:szCs w:val="24"/>
        </w:rPr>
        <w:t>22</w:t>
      </w:r>
      <w:r w:rsidRPr="00076F3A">
        <w:rPr>
          <w:sz w:val="24"/>
          <w:szCs w:val="24"/>
        </w:rPr>
        <w:t>. Mr.</w:t>
      </w:r>
      <w:r>
        <w:rPr>
          <w:sz w:val="24"/>
          <w:szCs w:val="24"/>
        </w:rPr>
        <w:t xml:space="preserve"> Bixler</w:t>
      </w:r>
      <w:r w:rsidRPr="00076F3A">
        <w:rPr>
          <w:sz w:val="24"/>
          <w:szCs w:val="24"/>
        </w:rPr>
        <w:t xml:space="preserve"> seconded. Roll Call: </w:t>
      </w:r>
      <w:r>
        <w:rPr>
          <w:sz w:val="24"/>
          <w:szCs w:val="24"/>
        </w:rPr>
        <w:t>Mr. Bertsch; Yes, Mr. Bixler; Yes,</w:t>
      </w:r>
      <w:r w:rsidRPr="00076F3A">
        <w:rPr>
          <w:sz w:val="24"/>
          <w:szCs w:val="24"/>
        </w:rPr>
        <w:t xml:space="preserve"> Mr. </w:t>
      </w:r>
      <w:r>
        <w:rPr>
          <w:sz w:val="24"/>
          <w:szCs w:val="24"/>
        </w:rPr>
        <w:t>Pitts</w:t>
      </w:r>
      <w:r w:rsidRPr="00076F3A">
        <w:rPr>
          <w:sz w:val="24"/>
          <w:szCs w:val="24"/>
        </w:rPr>
        <w:t>, Yes</w:t>
      </w:r>
      <w:r w:rsidR="005F2757">
        <w:rPr>
          <w:sz w:val="24"/>
          <w:szCs w:val="24"/>
        </w:rPr>
        <w:t>.</w:t>
      </w:r>
    </w:p>
    <w:p w14:paraId="6798E760" w14:textId="77777777" w:rsidR="00C74239" w:rsidRPr="00C74239" w:rsidRDefault="00C74239" w:rsidP="00C74239">
      <w:pPr>
        <w:pStyle w:val="ListParagraph"/>
        <w:jc w:val="left"/>
        <w:rPr>
          <w:sz w:val="24"/>
          <w:szCs w:val="24"/>
        </w:rPr>
      </w:pPr>
    </w:p>
    <w:p w14:paraId="760AF797" w14:textId="2C2718C1" w:rsidR="008B6F53" w:rsidRPr="008B6F53" w:rsidRDefault="00C67193" w:rsidP="008B6F53">
      <w:pPr>
        <w:pStyle w:val="ListParagraph"/>
        <w:numPr>
          <w:ilvl w:val="0"/>
          <w:numId w:val="1"/>
        </w:numPr>
        <w:jc w:val="left"/>
        <w:rPr>
          <w:b/>
          <w:bCs/>
          <w:sz w:val="24"/>
          <w:szCs w:val="24"/>
        </w:rPr>
      </w:pPr>
      <w:r w:rsidRPr="007E737E">
        <w:rPr>
          <w:b/>
          <w:bCs/>
          <w:sz w:val="24"/>
          <w:szCs w:val="24"/>
        </w:rPr>
        <w:t>Old Business</w:t>
      </w:r>
    </w:p>
    <w:p w14:paraId="5B60031A" w14:textId="1C6FA775" w:rsidR="005F2757" w:rsidRDefault="00B94BFD" w:rsidP="007E36EB">
      <w:pPr>
        <w:ind w:left="720"/>
        <w:jc w:val="left"/>
        <w:rPr>
          <w:sz w:val="24"/>
          <w:szCs w:val="24"/>
        </w:rPr>
      </w:pPr>
      <w:r>
        <w:rPr>
          <w:sz w:val="24"/>
          <w:szCs w:val="24"/>
        </w:rPr>
        <w:t xml:space="preserve">Ms. Murray stated they had a meeting with </w:t>
      </w:r>
      <w:proofErr w:type="spellStart"/>
      <w:r>
        <w:rPr>
          <w:sz w:val="24"/>
          <w:szCs w:val="24"/>
        </w:rPr>
        <w:t>Ruta’s</w:t>
      </w:r>
      <w:proofErr w:type="spellEnd"/>
      <w:r w:rsidR="00B00C1A">
        <w:rPr>
          <w:sz w:val="24"/>
          <w:szCs w:val="24"/>
        </w:rPr>
        <w:t xml:space="preserve"> per a revocation</w:t>
      </w:r>
      <w:r w:rsidR="00521CBB">
        <w:rPr>
          <w:sz w:val="24"/>
          <w:szCs w:val="24"/>
        </w:rPr>
        <w:t xml:space="preserve"> hearing. Ms. Murray stated they </w:t>
      </w:r>
      <w:r w:rsidR="00BC715E">
        <w:rPr>
          <w:sz w:val="24"/>
          <w:szCs w:val="24"/>
        </w:rPr>
        <w:t>put their</w:t>
      </w:r>
      <w:r>
        <w:rPr>
          <w:sz w:val="24"/>
          <w:szCs w:val="24"/>
        </w:rPr>
        <w:t xml:space="preserve"> sign up</w:t>
      </w:r>
      <w:r w:rsidR="00521CBB">
        <w:rPr>
          <w:sz w:val="24"/>
          <w:szCs w:val="24"/>
        </w:rPr>
        <w:t xml:space="preserve"> and</w:t>
      </w:r>
      <w:r>
        <w:rPr>
          <w:sz w:val="24"/>
          <w:szCs w:val="24"/>
        </w:rPr>
        <w:t xml:space="preserve"> it looks great. </w:t>
      </w:r>
      <w:r w:rsidR="00521CBB">
        <w:rPr>
          <w:sz w:val="24"/>
          <w:szCs w:val="24"/>
        </w:rPr>
        <w:t xml:space="preserve">The case was dismissed from court. </w:t>
      </w:r>
    </w:p>
    <w:p w14:paraId="3642D0FC" w14:textId="3C5825E5" w:rsidR="00760EBF" w:rsidRDefault="00760EBF" w:rsidP="007E36EB">
      <w:pPr>
        <w:ind w:left="720"/>
        <w:jc w:val="left"/>
        <w:rPr>
          <w:sz w:val="24"/>
          <w:szCs w:val="24"/>
        </w:rPr>
      </w:pPr>
    </w:p>
    <w:p w14:paraId="1CB28D92" w14:textId="14DB64C6" w:rsidR="00760EBF" w:rsidRDefault="00760EBF" w:rsidP="007E36EB">
      <w:pPr>
        <w:ind w:left="720"/>
        <w:jc w:val="left"/>
        <w:rPr>
          <w:sz w:val="24"/>
          <w:szCs w:val="24"/>
        </w:rPr>
      </w:pPr>
      <w:r>
        <w:rPr>
          <w:sz w:val="24"/>
          <w:szCs w:val="24"/>
        </w:rPr>
        <w:t xml:space="preserve">Discussion about parking the U-hauls continued with the board. </w:t>
      </w:r>
    </w:p>
    <w:p w14:paraId="1BCE3D3D" w14:textId="77777777" w:rsidR="00B94BFD" w:rsidRPr="007E737E" w:rsidRDefault="00B94BFD" w:rsidP="007E36EB">
      <w:pPr>
        <w:ind w:left="720"/>
        <w:jc w:val="left"/>
        <w:rPr>
          <w:sz w:val="24"/>
          <w:szCs w:val="24"/>
        </w:rPr>
      </w:pPr>
    </w:p>
    <w:p w14:paraId="24D7043E" w14:textId="77777777" w:rsidR="00C67193" w:rsidRPr="007E737E" w:rsidRDefault="00C67193" w:rsidP="00C67193">
      <w:pPr>
        <w:pStyle w:val="ListParagraph"/>
        <w:numPr>
          <w:ilvl w:val="0"/>
          <w:numId w:val="1"/>
        </w:numPr>
        <w:jc w:val="left"/>
        <w:rPr>
          <w:b/>
          <w:bCs/>
          <w:sz w:val="24"/>
          <w:szCs w:val="24"/>
        </w:rPr>
      </w:pPr>
      <w:r w:rsidRPr="007E737E">
        <w:rPr>
          <w:b/>
          <w:bCs/>
          <w:sz w:val="24"/>
          <w:szCs w:val="24"/>
        </w:rPr>
        <w:t>New Business</w:t>
      </w:r>
    </w:p>
    <w:p w14:paraId="5F55BB36" w14:textId="4B60AC1C" w:rsidR="00C67193" w:rsidRDefault="00760EBF" w:rsidP="00C67193">
      <w:pPr>
        <w:ind w:left="720"/>
        <w:jc w:val="left"/>
        <w:rPr>
          <w:sz w:val="24"/>
          <w:szCs w:val="24"/>
        </w:rPr>
      </w:pPr>
      <w:r>
        <w:rPr>
          <w:sz w:val="24"/>
          <w:szCs w:val="24"/>
        </w:rPr>
        <w:t>None</w:t>
      </w:r>
    </w:p>
    <w:p w14:paraId="4FD4C6C2" w14:textId="77777777" w:rsidR="00B94BFD" w:rsidRPr="007E737E" w:rsidRDefault="00B94BFD" w:rsidP="00C67193">
      <w:pPr>
        <w:ind w:left="720"/>
        <w:jc w:val="left"/>
        <w:rPr>
          <w:sz w:val="24"/>
          <w:szCs w:val="24"/>
        </w:rPr>
      </w:pPr>
    </w:p>
    <w:p w14:paraId="76FBE16D" w14:textId="77777777" w:rsidR="00C67193" w:rsidRPr="007E737E" w:rsidRDefault="00C67193" w:rsidP="00C67193">
      <w:pPr>
        <w:pStyle w:val="ListParagraph"/>
        <w:numPr>
          <w:ilvl w:val="0"/>
          <w:numId w:val="1"/>
        </w:numPr>
        <w:jc w:val="left"/>
        <w:rPr>
          <w:b/>
          <w:bCs/>
          <w:sz w:val="24"/>
          <w:szCs w:val="24"/>
        </w:rPr>
      </w:pPr>
      <w:r w:rsidRPr="007E737E">
        <w:rPr>
          <w:b/>
          <w:bCs/>
          <w:sz w:val="24"/>
          <w:szCs w:val="24"/>
        </w:rPr>
        <w:lastRenderedPageBreak/>
        <w:t>Adjournment</w:t>
      </w:r>
    </w:p>
    <w:p w14:paraId="102C8A65" w14:textId="255AAC58" w:rsidR="00C67193" w:rsidRDefault="00C67193" w:rsidP="00F83EE2">
      <w:pPr>
        <w:ind w:left="720"/>
        <w:jc w:val="left"/>
        <w:rPr>
          <w:sz w:val="24"/>
          <w:szCs w:val="24"/>
        </w:rPr>
      </w:pPr>
      <w:r>
        <w:rPr>
          <w:sz w:val="24"/>
          <w:szCs w:val="24"/>
        </w:rPr>
        <w:t xml:space="preserve">Mr. </w:t>
      </w:r>
      <w:r w:rsidR="00B94BFD">
        <w:rPr>
          <w:sz w:val="24"/>
          <w:szCs w:val="24"/>
        </w:rPr>
        <w:t>Pitts</w:t>
      </w:r>
      <w:r>
        <w:rPr>
          <w:sz w:val="24"/>
          <w:szCs w:val="24"/>
        </w:rPr>
        <w:t xml:space="preserve"> asked for a motion for adjournment.</w:t>
      </w:r>
    </w:p>
    <w:p w14:paraId="229263F1" w14:textId="77777777" w:rsidR="00521CBB" w:rsidRDefault="00521CBB" w:rsidP="00F83EE2">
      <w:pPr>
        <w:ind w:left="720"/>
        <w:jc w:val="left"/>
        <w:rPr>
          <w:sz w:val="24"/>
          <w:szCs w:val="24"/>
        </w:rPr>
      </w:pPr>
    </w:p>
    <w:p w14:paraId="4253EEDB" w14:textId="77E271C8" w:rsidR="00F5326B" w:rsidRPr="00F83EE2" w:rsidRDefault="00C67193" w:rsidP="00F83EE2">
      <w:pPr>
        <w:pStyle w:val="ListParagraph"/>
        <w:jc w:val="left"/>
        <w:rPr>
          <w:sz w:val="24"/>
          <w:szCs w:val="24"/>
        </w:rPr>
      </w:pPr>
      <w:r w:rsidRPr="007E737E">
        <w:rPr>
          <w:sz w:val="24"/>
          <w:szCs w:val="24"/>
        </w:rPr>
        <w:t>Mr.</w:t>
      </w:r>
      <w:r>
        <w:rPr>
          <w:sz w:val="24"/>
          <w:szCs w:val="24"/>
        </w:rPr>
        <w:t xml:space="preserve"> </w:t>
      </w:r>
      <w:r w:rsidR="00B94BFD">
        <w:rPr>
          <w:sz w:val="24"/>
          <w:szCs w:val="24"/>
        </w:rPr>
        <w:t>Bixler</w:t>
      </w:r>
      <w:r>
        <w:rPr>
          <w:sz w:val="24"/>
          <w:szCs w:val="24"/>
        </w:rPr>
        <w:t xml:space="preserve"> </w:t>
      </w:r>
      <w:r w:rsidRPr="007E737E">
        <w:rPr>
          <w:sz w:val="24"/>
          <w:szCs w:val="24"/>
        </w:rPr>
        <w:t xml:space="preserve">made the motion and Mr. </w:t>
      </w:r>
      <w:r w:rsidR="00B94BFD">
        <w:rPr>
          <w:sz w:val="24"/>
          <w:szCs w:val="24"/>
        </w:rPr>
        <w:t>Bertsch</w:t>
      </w:r>
      <w:r>
        <w:rPr>
          <w:sz w:val="24"/>
          <w:szCs w:val="24"/>
        </w:rPr>
        <w:t xml:space="preserve"> </w:t>
      </w:r>
      <w:r w:rsidRPr="007E737E">
        <w:rPr>
          <w:sz w:val="24"/>
          <w:szCs w:val="24"/>
        </w:rPr>
        <w:t xml:space="preserve">seconded. </w:t>
      </w:r>
      <w:r w:rsidR="007E36EB">
        <w:rPr>
          <w:sz w:val="24"/>
          <w:szCs w:val="24"/>
        </w:rPr>
        <w:t xml:space="preserve">Roll Call: Mr. Bixler; Yes, Mr. Bertsch; Yes, Mr. </w:t>
      </w:r>
      <w:r w:rsidR="00B94BFD">
        <w:rPr>
          <w:sz w:val="24"/>
          <w:szCs w:val="24"/>
        </w:rPr>
        <w:t>Pitts</w:t>
      </w:r>
      <w:r w:rsidR="007E36EB">
        <w:rPr>
          <w:sz w:val="24"/>
          <w:szCs w:val="24"/>
        </w:rPr>
        <w:t>; Yes.</w:t>
      </w:r>
    </w:p>
    <w:sectPr w:rsidR="00F5326B" w:rsidRPr="00F83EE2" w:rsidSect="00020153">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8E54" w14:textId="77777777" w:rsidR="0013427E" w:rsidRDefault="0013427E">
      <w:r>
        <w:separator/>
      </w:r>
    </w:p>
  </w:endnote>
  <w:endnote w:type="continuationSeparator" w:id="0">
    <w:p w14:paraId="7A99415C" w14:textId="77777777" w:rsidR="0013427E" w:rsidRDefault="0013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168" w14:textId="77777777" w:rsidR="00114304" w:rsidRDefault="00BC7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24E8" w14:textId="77777777" w:rsidR="00114304" w:rsidRDefault="00BC7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9371" w14:textId="77777777" w:rsidR="00114304" w:rsidRDefault="00BC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F01B" w14:textId="77777777" w:rsidR="0013427E" w:rsidRDefault="0013427E">
      <w:r>
        <w:separator/>
      </w:r>
    </w:p>
  </w:footnote>
  <w:footnote w:type="continuationSeparator" w:id="0">
    <w:p w14:paraId="591CD793" w14:textId="77777777" w:rsidR="0013427E" w:rsidRDefault="0013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FAE8" w14:textId="77777777" w:rsidR="00114304" w:rsidRDefault="00BC7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9D0D" w14:textId="77777777" w:rsidR="00114304" w:rsidRDefault="00BC7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B201" w14:textId="77777777" w:rsidR="00114304" w:rsidRDefault="00BC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D78B3"/>
    <w:multiLevelType w:val="hybridMultilevel"/>
    <w:tmpl w:val="A7341EF4"/>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F00D5"/>
    <w:multiLevelType w:val="hybridMultilevel"/>
    <w:tmpl w:val="27A408E6"/>
    <w:lvl w:ilvl="0" w:tplc="D0F4C25E">
      <w:start w:val="1"/>
      <w:numFmt w:val="upperRoman"/>
      <w:lvlText w:val="%1."/>
      <w:lvlJc w:val="righ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4A"/>
    <w:rsid w:val="00004E9A"/>
    <w:rsid w:val="0003491E"/>
    <w:rsid w:val="00076F3A"/>
    <w:rsid w:val="00077BE4"/>
    <w:rsid w:val="000D0601"/>
    <w:rsid w:val="0013427E"/>
    <w:rsid w:val="00194A32"/>
    <w:rsid w:val="002115F2"/>
    <w:rsid w:val="00250400"/>
    <w:rsid w:val="0027411E"/>
    <w:rsid w:val="002E77E5"/>
    <w:rsid w:val="00304119"/>
    <w:rsid w:val="00385796"/>
    <w:rsid w:val="003C28F2"/>
    <w:rsid w:val="0040096A"/>
    <w:rsid w:val="0044280A"/>
    <w:rsid w:val="00474063"/>
    <w:rsid w:val="00474B79"/>
    <w:rsid w:val="004E5E8A"/>
    <w:rsid w:val="004F4B56"/>
    <w:rsid w:val="00502B01"/>
    <w:rsid w:val="00521CBB"/>
    <w:rsid w:val="00524B9C"/>
    <w:rsid w:val="0058127F"/>
    <w:rsid w:val="0059413B"/>
    <w:rsid w:val="005F2757"/>
    <w:rsid w:val="006B1339"/>
    <w:rsid w:val="006B6384"/>
    <w:rsid w:val="006E667F"/>
    <w:rsid w:val="006F3336"/>
    <w:rsid w:val="00700087"/>
    <w:rsid w:val="00701762"/>
    <w:rsid w:val="00721EBC"/>
    <w:rsid w:val="007251AD"/>
    <w:rsid w:val="00760EBF"/>
    <w:rsid w:val="007A3FA3"/>
    <w:rsid w:val="007B7B8B"/>
    <w:rsid w:val="007E36EB"/>
    <w:rsid w:val="008205B8"/>
    <w:rsid w:val="00825B8C"/>
    <w:rsid w:val="00843636"/>
    <w:rsid w:val="008B6F53"/>
    <w:rsid w:val="009239A8"/>
    <w:rsid w:val="00A01AC0"/>
    <w:rsid w:val="00A74BC4"/>
    <w:rsid w:val="00A87E47"/>
    <w:rsid w:val="00AB5D33"/>
    <w:rsid w:val="00AD55D4"/>
    <w:rsid w:val="00B00C1A"/>
    <w:rsid w:val="00B60607"/>
    <w:rsid w:val="00B61088"/>
    <w:rsid w:val="00B91556"/>
    <w:rsid w:val="00B94BFD"/>
    <w:rsid w:val="00BB61B5"/>
    <w:rsid w:val="00BC715E"/>
    <w:rsid w:val="00C05204"/>
    <w:rsid w:val="00C6311A"/>
    <w:rsid w:val="00C67193"/>
    <w:rsid w:val="00C74239"/>
    <w:rsid w:val="00C82857"/>
    <w:rsid w:val="00C95982"/>
    <w:rsid w:val="00CB659B"/>
    <w:rsid w:val="00CD44A3"/>
    <w:rsid w:val="00CE4C05"/>
    <w:rsid w:val="00D06EF5"/>
    <w:rsid w:val="00D2294F"/>
    <w:rsid w:val="00D548E5"/>
    <w:rsid w:val="00D91A27"/>
    <w:rsid w:val="00D92DF2"/>
    <w:rsid w:val="00DA3BB0"/>
    <w:rsid w:val="00DA57F8"/>
    <w:rsid w:val="00DB6460"/>
    <w:rsid w:val="00DB6A87"/>
    <w:rsid w:val="00DC081E"/>
    <w:rsid w:val="00DD0D34"/>
    <w:rsid w:val="00E102B2"/>
    <w:rsid w:val="00E45E7A"/>
    <w:rsid w:val="00E9534A"/>
    <w:rsid w:val="00EA3DA3"/>
    <w:rsid w:val="00F40A22"/>
    <w:rsid w:val="00F5326B"/>
    <w:rsid w:val="00F83EE2"/>
    <w:rsid w:val="00FD1AFC"/>
    <w:rsid w:val="00FE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7714"/>
  <w15:chartTrackingRefBased/>
  <w15:docId w15:val="{73831F1D-AFB3-40E6-BB72-3A742034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9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93"/>
    <w:pPr>
      <w:ind w:left="720"/>
      <w:contextualSpacing/>
    </w:pPr>
  </w:style>
  <w:style w:type="paragraph" w:styleId="Header">
    <w:name w:val="header"/>
    <w:basedOn w:val="Normal"/>
    <w:link w:val="HeaderChar"/>
    <w:uiPriority w:val="99"/>
    <w:unhideWhenUsed/>
    <w:rsid w:val="00C67193"/>
    <w:pPr>
      <w:tabs>
        <w:tab w:val="center" w:pos="4680"/>
        <w:tab w:val="right" w:pos="9360"/>
      </w:tabs>
    </w:pPr>
  </w:style>
  <w:style w:type="character" w:customStyle="1" w:styleId="HeaderChar">
    <w:name w:val="Header Char"/>
    <w:basedOn w:val="DefaultParagraphFont"/>
    <w:link w:val="Header"/>
    <w:uiPriority w:val="99"/>
    <w:rsid w:val="00C67193"/>
  </w:style>
  <w:style w:type="paragraph" w:styleId="Footer">
    <w:name w:val="footer"/>
    <w:basedOn w:val="Normal"/>
    <w:link w:val="FooterChar"/>
    <w:uiPriority w:val="99"/>
    <w:unhideWhenUsed/>
    <w:rsid w:val="00C67193"/>
    <w:pPr>
      <w:tabs>
        <w:tab w:val="center" w:pos="4680"/>
        <w:tab w:val="right" w:pos="9360"/>
      </w:tabs>
    </w:pPr>
  </w:style>
  <w:style w:type="character" w:customStyle="1" w:styleId="FooterChar">
    <w:name w:val="Footer Char"/>
    <w:basedOn w:val="DefaultParagraphFont"/>
    <w:link w:val="Footer"/>
    <w:uiPriority w:val="99"/>
    <w:rsid w:val="00C6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0C94-6294-4503-A648-7A2CEBD5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Panas</dc:creator>
  <cp:keywords/>
  <dc:description/>
  <cp:lastModifiedBy>Melanie Murray</cp:lastModifiedBy>
  <cp:revision>2</cp:revision>
  <cp:lastPrinted>2021-08-02T18:49:00Z</cp:lastPrinted>
  <dcterms:created xsi:type="dcterms:W3CDTF">2021-08-02T18:51:00Z</dcterms:created>
  <dcterms:modified xsi:type="dcterms:W3CDTF">2021-08-02T18:51:00Z</dcterms:modified>
</cp:coreProperties>
</file>